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8CD9B1A" w14:textId="619A9668" w:rsidR="00BD07D3" w:rsidRDefault="00896310" w:rsidP="00522C48">
      <w:pPr>
        <w:jc w:val="center"/>
        <w:rPr>
          <w:rFonts w:ascii="Times New Roman" w:hAnsi="Times New Roman" w:cs="Times New Roman"/>
          <w:b/>
        </w:rPr>
      </w:pPr>
      <w:bookmarkStart w:id="0" w:name="bookmark1"/>
      <w:r>
        <w:rPr>
          <w:rFonts w:ascii="Times New Roman" w:hAnsi="Times New Roman" w:cs="Times New Roman"/>
          <w:b/>
          <w:noProof/>
          <w:lang w:bidi="ar-SA"/>
        </w:rPr>
        <w:drawing>
          <wp:inline distT="0" distB="0" distL="0" distR="0" wp14:anchorId="0289030E" wp14:editId="5D46D972">
            <wp:extent cx="6432550" cy="2973705"/>
            <wp:effectExtent l="0" t="0" r="6350" b="0"/>
            <wp:docPr id="1" name="Рисунок 1" descr="C:\Users\zamdirectora\Desktop\ЛОКАЛЬНЫЕ НА ОБНОВЛЕНИЕ\Совет уч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amdirectora\Desktop\ЛОКАЛЬНЫЕ НА ОБНОВЛЕНИЕ\Совет уч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2550" cy="2973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" w:name="_GoBack"/>
      <w:bookmarkEnd w:id="1"/>
    </w:p>
    <w:p w14:paraId="32C42FDA" w14:textId="77777777" w:rsidR="00BD07D3" w:rsidRDefault="00BD07D3" w:rsidP="00522C48">
      <w:pPr>
        <w:jc w:val="center"/>
        <w:rPr>
          <w:rFonts w:ascii="Times New Roman" w:hAnsi="Times New Roman" w:cs="Times New Roman"/>
          <w:b/>
        </w:rPr>
      </w:pPr>
    </w:p>
    <w:p w14:paraId="472693DE" w14:textId="77777777" w:rsidR="00AD0CF9" w:rsidRDefault="00522C48" w:rsidP="00522C48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Положение о психолого-педагогическом консилиуме муниципального бюджетного общеобразовательного учреждения «</w:t>
      </w:r>
      <w:proofErr w:type="spellStart"/>
      <w:r>
        <w:rPr>
          <w:rFonts w:ascii="Times New Roman" w:hAnsi="Times New Roman" w:cs="Times New Roman"/>
          <w:b/>
        </w:rPr>
        <w:t>Бетькинская</w:t>
      </w:r>
      <w:proofErr w:type="spellEnd"/>
      <w:r>
        <w:rPr>
          <w:rFonts w:ascii="Times New Roman" w:hAnsi="Times New Roman" w:cs="Times New Roman"/>
          <w:b/>
        </w:rPr>
        <w:t xml:space="preserve"> СОШ</w:t>
      </w:r>
      <w:r w:rsidR="00AD0CF9">
        <w:rPr>
          <w:rFonts w:ascii="Times New Roman" w:hAnsi="Times New Roman" w:cs="Times New Roman"/>
          <w:b/>
        </w:rPr>
        <w:t xml:space="preserve"> </w:t>
      </w:r>
    </w:p>
    <w:p w14:paraId="2B6C9E41" w14:textId="2E038ABC" w:rsidR="00522C48" w:rsidRDefault="00AD0CF9" w:rsidP="00522C48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с углубленным изучением отдельных предметов</w:t>
      </w:r>
      <w:r w:rsidR="00522C48">
        <w:rPr>
          <w:rFonts w:ascii="Times New Roman" w:hAnsi="Times New Roman" w:cs="Times New Roman"/>
          <w:b/>
        </w:rPr>
        <w:t>»</w:t>
      </w:r>
    </w:p>
    <w:p w14:paraId="00FFF836" w14:textId="77777777" w:rsidR="00522C48" w:rsidRDefault="00522C48" w:rsidP="00522C48">
      <w:pPr>
        <w:pStyle w:val="10"/>
        <w:keepNext/>
        <w:keepLines/>
        <w:shd w:val="clear" w:color="auto" w:fill="auto"/>
        <w:tabs>
          <w:tab w:val="left" w:pos="4343"/>
        </w:tabs>
        <w:spacing w:before="0" w:after="0" w:line="240" w:lineRule="auto"/>
        <w:contextualSpacing/>
        <w:jc w:val="both"/>
        <w:rPr>
          <w:sz w:val="24"/>
          <w:szCs w:val="24"/>
        </w:rPr>
      </w:pPr>
    </w:p>
    <w:p w14:paraId="76E1E5DD" w14:textId="77777777" w:rsidR="005C4A5E" w:rsidRPr="00E51A46" w:rsidRDefault="000150C5" w:rsidP="000150C5">
      <w:pPr>
        <w:pStyle w:val="10"/>
        <w:keepNext/>
        <w:keepLines/>
        <w:shd w:val="clear" w:color="auto" w:fill="auto"/>
        <w:tabs>
          <w:tab w:val="left" w:pos="4343"/>
        </w:tabs>
        <w:spacing w:before="0" w:after="0" w:line="240" w:lineRule="auto"/>
        <w:ind w:left="382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 </w:t>
      </w:r>
      <w:r w:rsidR="00842BE9" w:rsidRPr="00E51A46">
        <w:rPr>
          <w:sz w:val="24"/>
          <w:szCs w:val="24"/>
        </w:rPr>
        <w:t>Общие положения</w:t>
      </w:r>
      <w:bookmarkEnd w:id="0"/>
    </w:p>
    <w:p w14:paraId="533C3C9B" w14:textId="77777777" w:rsidR="005C4A5E" w:rsidRPr="00E51A46" w:rsidRDefault="00842BE9" w:rsidP="00E51A46">
      <w:pPr>
        <w:pStyle w:val="3"/>
        <w:numPr>
          <w:ilvl w:val="0"/>
          <w:numId w:val="2"/>
        </w:numPr>
        <w:shd w:val="clear" w:color="auto" w:fill="auto"/>
        <w:spacing w:before="0" w:line="240" w:lineRule="auto"/>
        <w:ind w:left="20" w:right="20" w:firstLine="0"/>
        <w:contextualSpacing/>
        <w:jc w:val="both"/>
        <w:rPr>
          <w:sz w:val="24"/>
          <w:szCs w:val="24"/>
        </w:rPr>
      </w:pPr>
      <w:r w:rsidRPr="00E51A46">
        <w:rPr>
          <w:sz w:val="24"/>
          <w:szCs w:val="24"/>
        </w:rPr>
        <w:t xml:space="preserve"> Настоящее положение разработано в соответствии с Законом РФ «Об образовании в Российской Федерации» №273-Ф3 от 29.12.2012 г., письмом министерства образования РФ от 27 марта 2000 г. №27/901-6 «О психолого-медико-педагогическом консилиуме (ПМПК) образовательного учреждения», Уставом школы.</w:t>
      </w:r>
    </w:p>
    <w:p w14:paraId="48EDEC49" w14:textId="55C7859A" w:rsidR="005C4A5E" w:rsidRPr="00E51A46" w:rsidRDefault="003B662D" w:rsidP="00E51A46">
      <w:pPr>
        <w:pStyle w:val="3"/>
        <w:numPr>
          <w:ilvl w:val="0"/>
          <w:numId w:val="2"/>
        </w:numPr>
        <w:shd w:val="clear" w:color="auto" w:fill="auto"/>
        <w:spacing w:before="0" w:line="240" w:lineRule="auto"/>
        <w:ind w:left="20" w:right="20" w:firstLine="0"/>
        <w:contextualSpacing/>
        <w:jc w:val="both"/>
        <w:rPr>
          <w:sz w:val="24"/>
          <w:szCs w:val="24"/>
        </w:rPr>
      </w:pPr>
      <w:r w:rsidRPr="00E51A46">
        <w:rPr>
          <w:sz w:val="24"/>
          <w:szCs w:val="24"/>
        </w:rPr>
        <w:t xml:space="preserve"> Психолого-педагогический консилиум (ПП</w:t>
      </w:r>
      <w:r w:rsidR="00436B3B">
        <w:rPr>
          <w:sz w:val="24"/>
          <w:szCs w:val="24"/>
        </w:rPr>
        <w:t>К</w:t>
      </w:r>
      <w:r w:rsidR="00842BE9" w:rsidRPr="00E51A46">
        <w:rPr>
          <w:sz w:val="24"/>
          <w:szCs w:val="24"/>
        </w:rPr>
        <w:t>)</w:t>
      </w:r>
      <w:r w:rsidRPr="00E51A46">
        <w:rPr>
          <w:sz w:val="24"/>
          <w:szCs w:val="24"/>
        </w:rPr>
        <w:t xml:space="preserve"> </w:t>
      </w:r>
      <w:r w:rsidR="00842BE9" w:rsidRPr="00E51A46">
        <w:rPr>
          <w:sz w:val="24"/>
          <w:szCs w:val="24"/>
        </w:rPr>
        <w:t>— это совещательный, систематически действующий орган при администрации школы.</w:t>
      </w:r>
    </w:p>
    <w:p w14:paraId="6A8E8E86" w14:textId="6BEC573A" w:rsidR="005C4A5E" w:rsidRPr="00E51A46" w:rsidRDefault="00842BE9" w:rsidP="00E51A46">
      <w:pPr>
        <w:pStyle w:val="3"/>
        <w:numPr>
          <w:ilvl w:val="0"/>
          <w:numId w:val="2"/>
        </w:numPr>
        <w:shd w:val="clear" w:color="auto" w:fill="auto"/>
        <w:spacing w:before="0" w:line="240" w:lineRule="auto"/>
        <w:ind w:left="20" w:right="20" w:firstLine="0"/>
        <w:contextualSpacing/>
        <w:jc w:val="both"/>
        <w:rPr>
          <w:sz w:val="24"/>
          <w:szCs w:val="24"/>
        </w:rPr>
      </w:pPr>
      <w:r w:rsidRPr="00E51A46">
        <w:rPr>
          <w:sz w:val="24"/>
          <w:szCs w:val="24"/>
        </w:rPr>
        <w:t xml:space="preserve"> Основная цель П</w:t>
      </w:r>
      <w:r w:rsidR="00436B3B">
        <w:rPr>
          <w:sz w:val="24"/>
          <w:szCs w:val="24"/>
        </w:rPr>
        <w:t>ПК</w:t>
      </w:r>
      <w:r w:rsidRPr="00E51A46">
        <w:rPr>
          <w:sz w:val="24"/>
          <w:szCs w:val="24"/>
        </w:rPr>
        <w:t xml:space="preserve"> — выработка коллективного решения о содержании обучения и способах профессионально-педагогического влияния </w:t>
      </w:r>
      <w:proofErr w:type="gramStart"/>
      <w:r w:rsidRPr="00E51A46">
        <w:rPr>
          <w:sz w:val="24"/>
          <w:szCs w:val="24"/>
        </w:rPr>
        <w:t>на</w:t>
      </w:r>
      <w:proofErr w:type="gramEnd"/>
      <w:r w:rsidRPr="00E51A46">
        <w:rPr>
          <w:sz w:val="24"/>
          <w:szCs w:val="24"/>
        </w:rPr>
        <w:t xml:space="preserve"> обучающихся. Такие решения принимаются на основе представленных учителями, педагогом-психологом</w:t>
      </w:r>
      <w:r w:rsidR="003B662D" w:rsidRPr="00E51A46">
        <w:rPr>
          <w:sz w:val="24"/>
          <w:szCs w:val="24"/>
        </w:rPr>
        <w:t xml:space="preserve"> </w:t>
      </w:r>
      <w:r w:rsidRPr="00E51A46">
        <w:rPr>
          <w:sz w:val="24"/>
          <w:szCs w:val="24"/>
        </w:rPr>
        <w:t xml:space="preserve"> диагностических и аналитических данных об особенностях конкретного учащегося, группы учащихся или класса.</w:t>
      </w:r>
    </w:p>
    <w:p w14:paraId="79FE9AFE" w14:textId="4C63073E" w:rsidR="005C4A5E" w:rsidRPr="00E51A46" w:rsidRDefault="003B662D" w:rsidP="00E51A46">
      <w:pPr>
        <w:pStyle w:val="3"/>
        <w:numPr>
          <w:ilvl w:val="0"/>
          <w:numId w:val="2"/>
        </w:numPr>
        <w:shd w:val="clear" w:color="auto" w:fill="auto"/>
        <w:spacing w:before="0" w:line="240" w:lineRule="auto"/>
        <w:ind w:left="20" w:right="20" w:firstLine="0"/>
        <w:contextualSpacing/>
        <w:jc w:val="both"/>
        <w:rPr>
          <w:sz w:val="24"/>
          <w:szCs w:val="24"/>
        </w:rPr>
      </w:pPr>
      <w:r w:rsidRPr="00E51A46">
        <w:rPr>
          <w:sz w:val="24"/>
          <w:szCs w:val="24"/>
        </w:rPr>
        <w:t xml:space="preserve"> В состав ПП</w:t>
      </w:r>
      <w:r w:rsidR="00436B3B">
        <w:rPr>
          <w:sz w:val="24"/>
          <w:szCs w:val="24"/>
        </w:rPr>
        <w:t>К</w:t>
      </w:r>
      <w:r w:rsidR="00842BE9" w:rsidRPr="00E51A46">
        <w:rPr>
          <w:sz w:val="24"/>
          <w:szCs w:val="24"/>
        </w:rPr>
        <w:t xml:space="preserve"> входят пос</w:t>
      </w:r>
      <w:r w:rsidR="005E33CB">
        <w:rPr>
          <w:sz w:val="24"/>
          <w:szCs w:val="24"/>
        </w:rPr>
        <w:t>тоянные участники:</w:t>
      </w:r>
      <w:r w:rsidR="00842BE9" w:rsidRPr="00E51A46">
        <w:rPr>
          <w:sz w:val="24"/>
          <w:szCs w:val="24"/>
        </w:rPr>
        <w:t xml:space="preserve"> заместитель директора школы по учебно</w:t>
      </w:r>
      <w:r w:rsidRPr="00E51A46">
        <w:rPr>
          <w:sz w:val="24"/>
          <w:szCs w:val="24"/>
        </w:rPr>
        <w:t>-</w:t>
      </w:r>
      <w:r w:rsidR="00842BE9" w:rsidRPr="00E51A46">
        <w:rPr>
          <w:sz w:val="24"/>
          <w:szCs w:val="24"/>
        </w:rPr>
        <w:t>воспитат</w:t>
      </w:r>
      <w:r w:rsidRPr="00E51A46">
        <w:rPr>
          <w:sz w:val="24"/>
          <w:szCs w:val="24"/>
        </w:rPr>
        <w:t>ельной работе, педагог-психолог</w:t>
      </w:r>
      <w:r w:rsidR="000150C5">
        <w:rPr>
          <w:sz w:val="24"/>
          <w:szCs w:val="24"/>
        </w:rPr>
        <w:t>, учителя начальных классов</w:t>
      </w:r>
      <w:r w:rsidR="00842BE9" w:rsidRPr="00E51A46">
        <w:rPr>
          <w:sz w:val="24"/>
          <w:szCs w:val="24"/>
        </w:rPr>
        <w:t xml:space="preserve"> и дополнительно привлекаемые специалисты в зависимости от специфики рассматриваемого вопроса.</w:t>
      </w:r>
    </w:p>
    <w:p w14:paraId="378D0D31" w14:textId="0A88F30A" w:rsidR="00522C48" w:rsidRDefault="00842BE9" w:rsidP="00522C48">
      <w:pPr>
        <w:pStyle w:val="3"/>
        <w:numPr>
          <w:ilvl w:val="0"/>
          <w:numId w:val="2"/>
        </w:numPr>
        <w:shd w:val="clear" w:color="auto" w:fill="auto"/>
        <w:spacing w:before="0" w:after="574" w:line="240" w:lineRule="auto"/>
        <w:ind w:left="20" w:right="20" w:firstLine="0"/>
        <w:contextualSpacing/>
        <w:jc w:val="both"/>
        <w:rPr>
          <w:sz w:val="24"/>
          <w:szCs w:val="24"/>
        </w:rPr>
      </w:pPr>
      <w:r w:rsidRPr="00E51A46">
        <w:rPr>
          <w:sz w:val="24"/>
          <w:szCs w:val="24"/>
        </w:rPr>
        <w:t xml:space="preserve"> Об</w:t>
      </w:r>
      <w:r w:rsidR="003B662D" w:rsidRPr="00E51A46">
        <w:rPr>
          <w:sz w:val="24"/>
          <w:szCs w:val="24"/>
        </w:rPr>
        <w:t>щее руководство деятельностью ПП</w:t>
      </w:r>
      <w:r w:rsidR="00436B3B">
        <w:rPr>
          <w:sz w:val="24"/>
          <w:szCs w:val="24"/>
        </w:rPr>
        <w:t>К</w:t>
      </w:r>
      <w:r w:rsidRPr="00E51A46">
        <w:rPr>
          <w:sz w:val="24"/>
          <w:szCs w:val="24"/>
        </w:rPr>
        <w:t xml:space="preserve"> осуществляют заместитель директора по </w:t>
      </w:r>
      <w:proofErr w:type="spellStart"/>
      <w:r w:rsidRPr="00E51A46">
        <w:rPr>
          <w:sz w:val="24"/>
          <w:szCs w:val="24"/>
        </w:rPr>
        <w:t>учебно</w:t>
      </w:r>
      <w:r w:rsidRPr="00E51A46">
        <w:rPr>
          <w:sz w:val="24"/>
          <w:szCs w:val="24"/>
        </w:rPr>
        <w:softHyphen/>
        <w:t>воспитательной</w:t>
      </w:r>
      <w:proofErr w:type="spellEnd"/>
      <w:r w:rsidRPr="00E51A46">
        <w:rPr>
          <w:sz w:val="24"/>
          <w:szCs w:val="24"/>
        </w:rPr>
        <w:t xml:space="preserve"> работе.</w:t>
      </w:r>
      <w:bookmarkStart w:id="2" w:name="bookmark2"/>
    </w:p>
    <w:p w14:paraId="393FE1A6" w14:textId="77777777" w:rsidR="00522C48" w:rsidRDefault="00522C48" w:rsidP="00522C48">
      <w:pPr>
        <w:pStyle w:val="3"/>
        <w:shd w:val="clear" w:color="auto" w:fill="auto"/>
        <w:spacing w:before="0" w:after="574" w:line="240" w:lineRule="auto"/>
        <w:ind w:left="20" w:right="20" w:firstLine="0"/>
        <w:contextualSpacing/>
        <w:jc w:val="both"/>
        <w:rPr>
          <w:sz w:val="24"/>
          <w:szCs w:val="24"/>
        </w:rPr>
      </w:pPr>
    </w:p>
    <w:p w14:paraId="62C076C4" w14:textId="77777777" w:rsidR="005C4A5E" w:rsidRPr="00522C48" w:rsidRDefault="00522C48" w:rsidP="00522C48">
      <w:pPr>
        <w:pStyle w:val="3"/>
        <w:shd w:val="clear" w:color="auto" w:fill="auto"/>
        <w:spacing w:before="0" w:after="574" w:line="240" w:lineRule="auto"/>
        <w:ind w:left="20" w:right="20" w:firstLine="0"/>
        <w:contextualSpacing/>
        <w:jc w:val="center"/>
        <w:rPr>
          <w:b/>
          <w:sz w:val="24"/>
          <w:szCs w:val="24"/>
        </w:rPr>
      </w:pPr>
      <w:r w:rsidRPr="00522C48">
        <w:rPr>
          <w:b/>
          <w:sz w:val="24"/>
          <w:szCs w:val="24"/>
        </w:rPr>
        <w:t xml:space="preserve">2. </w:t>
      </w:r>
      <w:r w:rsidR="00842BE9" w:rsidRPr="00522C48">
        <w:rPr>
          <w:b/>
          <w:sz w:val="24"/>
          <w:szCs w:val="24"/>
        </w:rPr>
        <w:t>Принципы деятельности ППК</w:t>
      </w:r>
      <w:bookmarkEnd w:id="2"/>
    </w:p>
    <w:p w14:paraId="0C9938C3" w14:textId="379CC2A6" w:rsidR="005C4A5E" w:rsidRPr="00E51A46" w:rsidRDefault="00842BE9" w:rsidP="00E51A46">
      <w:pPr>
        <w:pStyle w:val="3"/>
        <w:shd w:val="clear" w:color="auto" w:fill="auto"/>
        <w:spacing w:before="0" w:line="240" w:lineRule="auto"/>
        <w:ind w:left="20" w:firstLine="0"/>
        <w:contextualSpacing/>
        <w:jc w:val="both"/>
        <w:rPr>
          <w:sz w:val="24"/>
          <w:szCs w:val="24"/>
        </w:rPr>
      </w:pPr>
      <w:r w:rsidRPr="00E51A46">
        <w:rPr>
          <w:sz w:val="24"/>
          <w:szCs w:val="24"/>
        </w:rPr>
        <w:t>Основополагающим в работе ПП</w:t>
      </w:r>
      <w:r w:rsidR="00436B3B">
        <w:rPr>
          <w:sz w:val="24"/>
          <w:szCs w:val="24"/>
        </w:rPr>
        <w:t>К</w:t>
      </w:r>
      <w:r w:rsidRPr="00E51A46">
        <w:rPr>
          <w:sz w:val="24"/>
          <w:szCs w:val="24"/>
        </w:rPr>
        <w:t xml:space="preserve"> являются принципы:</w:t>
      </w:r>
    </w:p>
    <w:p w14:paraId="6D235878" w14:textId="77777777" w:rsidR="005C4A5E" w:rsidRPr="00E51A46" w:rsidRDefault="00842BE9" w:rsidP="00E51A46">
      <w:pPr>
        <w:pStyle w:val="3"/>
        <w:numPr>
          <w:ilvl w:val="0"/>
          <w:numId w:val="4"/>
        </w:numPr>
        <w:shd w:val="clear" w:color="auto" w:fill="auto"/>
        <w:tabs>
          <w:tab w:val="left" w:pos="674"/>
        </w:tabs>
        <w:spacing w:before="0" w:line="240" w:lineRule="auto"/>
        <w:ind w:left="20" w:right="20" w:firstLine="0"/>
        <w:contextualSpacing/>
        <w:jc w:val="both"/>
        <w:rPr>
          <w:sz w:val="24"/>
          <w:szCs w:val="24"/>
        </w:rPr>
      </w:pPr>
      <w:r w:rsidRPr="00E51A46">
        <w:rPr>
          <w:sz w:val="24"/>
          <w:szCs w:val="24"/>
        </w:rPr>
        <w:t xml:space="preserve">уважения личности и опоры на положительные качества ребенка. Собеседования с учащимися в ходе заседаний нацелены на распознавание в одинаковой </w:t>
      </w:r>
      <w:proofErr w:type="gramStart"/>
      <w:r w:rsidRPr="00E51A46">
        <w:rPr>
          <w:sz w:val="24"/>
          <w:szCs w:val="24"/>
        </w:rPr>
        <w:t>степени</w:t>
      </w:r>
      <w:proofErr w:type="gramEnd"/>
      <w:r w:rsidRPr="00E51A46">
        <w:rPr>
          <w:sz w:val="24"/>
          <w:szCs w:val="24"/>
        </w:rPr>
        <w:t xml:space="preserve"> как недостатков развития, так и положительного потенциала ребенка;</w:t>
      </w:r>
    </w:p>
    <w:p w14:paraId="0005E650" w14:textId="32867A13" w:rsidR="005C4A5E" w:rsidRPr="00E51A46" w:rsidRDefault="00842BE9" w:rsidP="00E51A46">
      <w:pPr>
        <w:pStyle w:val="3"/>
        <w:numPr>
          <w:ilvl w:val="0"/>
          <w:numId w:val="4"/>
        </w:numPr>
        <w:shd w:val="clear" w:color="auto" w:fill="auto"/>
        <w:tabs>
          <w:tab w:val="left" w:pos="674"/>
        </w:tabs>
        <w:spacing w:before="0" w:line="240" w:lineRule="auto"/>
        <w:ind w:left="20" w:right="20" w:firstLine="0"/>
        <w:contextualSpacing/>
        <w:jc w:val="both"/>
        <w:rPr>
          <w:sz w:val="24"/>
          <w:szCs w:val="24"/>
        </w:rPr>
      </w:pPr>
      <w:r w:rsidRPr="00E51A46">
        <w:rPr>
          <w:sz w:val="24"/>
          <w:szCs w:val="24"/>
        </w:rPr>
        <w:t xml:space="preserve">максимальной </w:t>
      </w:r>
      <w:proofErr w:type="spellStart"/>
      <w:r w:rsidRPr="00E51A46">
        <w:rPr>
          <w:sz w:val="24"/>
          <w:szCs w:val="24"/>
        </w:rPr>
        <w:t>педагогизации</w:t>
      </w:r>
      <w:proofErr w:type="spellEnd"/>
      <w:r w:rsidRPr="00E51A46">
        <w:rPr>
          <w:sz w:val="24"/>
          <w:szCs w:val="24"/>
        </w:rPr>
        <w:t xml:space="preserve"> диагностики, который определяет приоритет педагогических задач ПП</w:t>
      </w:r>
      <w:r w:rsidR="00436B3B">
        <w:rPr>
          <w:sz w:val="24"/>
          <w:szCs w:val="24"/>
        </w:rPr>
        <w:t>К</w:t>
      </w:r>
      <w:r w:rsidRPr="00E51A46">
        <w:rPr>
          <w:sz w:val="24"/>
          <w:szCs w:val="24"/>
        </w:rPr>
        <w:t xml:space="preserve"> и предполагает, что смысл консилиума — в интеграции психологических и педагогических знаний. Каждая выявленная особенность развития должна быть последовательно осмыслена с точки зрения тенденций ближайшего развития и с учетом этого трансформирована в конкретную воспитательную меру;</w:t>
      </w:r>
    </w:p>
    <w:p w14:paraId="7D614222" w14:textId="1EFBD630" w:rsidR="005C4A5E" w:rsidRPr="00E51A46" w:rsidRDefault="00842BE9" w:rsidP="00E51A46">
      <w:pPr>
        <w:pStyle w:val="3"/>
        <w:numPr>
          <w:ilvl w:val="0"/>
          <w:numId w:val="4"/>
        </w:numPr>
        <w:shd w:val="clear" w:color="auto" w:fill="auto"/>
        <w:tabs>
          <w:tab w:val="left" w:pos="674"/>
        </w:tabs>
        <w:spacing w:before="0" w:after="360" w:line="240" w:lineRule="auto"/>
        <w:ind w:left="20" w:right="20" w:firstLine="0"/>
        <w:contextualSpacing/>
        <w:jc w:val="both"/>
        <w:rPr>
          <w:sz w:val="24"/>
          <w:szCs w:val="24"/>
        </w:rPr>
      </w:pPr>
      <w:r w:rsidRPr="00E51A46">
        <w:rPr>
          <w:sz w:val="24"/>
          <w:szCs w:val="24"/>
        </w:rPr>
        <w:t xml:space="preserve">закрытости информации, </w:t>
      </w:r>
      <w:proofErr w:type="gramStart"/>
      <w:r w:rsidRPr="00E51A46">
        <w:rPr>
          <w:sz w:val="24"/>
          <w:szCs w:val="24"/>
        </w:rPr>
        <w:t>предполагающий</w:t>
      </w:r>
      <w:proofErr w:type="gramEnd"/>
      <w:r w:rsidRPr="00E51A46">
        <w:rPr>
          <w:sz w:val="24"/>
          <w:szCs w:val="24"/>
        </w:rPr>
        <w:t xml:space="preserve"> строгое соблюдение этических принципов участниками ПП</w:t>
      </w:r>
      <w:r w:rsidR="00436B3B">
        <w:rPr>
          <w:sz w:val="24"/>
          <w:szCs w:val="24"/>
        </w:rPr>
        <w:t>К</w:t>
      </w:r>
      <w:r w:rsidRPr="00E51A46">
        <w:rPr>
          <w:sz w:val="24"/>
          <w:szCs w:val="24"/>
        </w:rPr>
        <w:t xml:space="preserve">. Конкретизация и обнаружение противоречий трудностей развития не должны привести к снижению самооценки учащегося, углубить проблемы взаимоотношения со сверстниками и учителями. Строго должна соблюдаться тайна психолого-медико-педагогической диагностики. </w:t>
      </w:r>
      <w:r w:rsidRPr="00E51A46">
        <w:rPr>
          <w:sz w:val="24"/>
          <w:szCs w:val="24"/>
        </w:rPr>
        <w:lastRenderedPageBreak/>
        <w:t>Информация о психической патологии, неблагоприятном статусе в коллективе и другие данные, разглашение которых может повредить ребенку, не подлежат публичному обсуждению вне заседания ПП</w:t>
      </w:r>
      <w:r w:rsidR="00436B3B">
        <w:rPr>
          <w:sz w:val="24"/>
          <w:szCs w:val="24"/>
        </w:rPr>
        <w:t>К</w:t>
      </w:r>
      <w:r w:rsidRPr="00E51A46">
        <w:rPr>
          <w:sz w:val="24"/>
          <w:szCs w:val="24"/>
        </w:rPr>
        <w:t>.</w:t>
      </w:r>
    </w:p>
    <w:p w14:paraId="1732FF9A" w14:textId="77777777" w:rsidR="005C4A5E" w:rsidRPr="00E51A46" w:rsidRDefault="00842BE9" w:rsidP="00E51A46">
      <w:pPr>
        <w:pStyle w:val="10"/>
        <w:keepNext/>
        <w:keepLines/>
        <w:numPr>
          <w:ilvl w:val="0"/>
          <w:numId w:val="3"/>
        </w:numPr>
        <w:shd w:val="clear" w:color="auto" w:fill="auto"/>
        <w:tabs>
          <w:tab w:val="left" w:pos="2183"/>
        </w:tabs>
        <w:spacing w:before="0" w:after="0" w:line="240" w:lineRule="auto"/>
        <w:ind w:left="1880"/>
        <w:contextualSpacing/>
        <w:jc w:val="both"/>
        <w:rPr>
          <w:sz w:val="24"/>
          <w:szCs w:val="24"/>
        </w:rPr>
      </w:pPr>
      <w:bookmarkStart w:id="3" w:name="bookmark3"/>
      <w:r w:rsidRPr="00E51A46">
        <w:rPr>
          <w:sz w:val="24"/>
          <w:szCs w:val="24"/>
        </w:rPr>
        <w:t>Цель и задачи психолого - педагогического консилиума</w:t>
      </w:r>
      <w:bookmarkEnd w:id="3"/>
    </w:p>
    <w:p w14:paraId="1A8471EB" w14:textId="77777777" w:rsidR="005C4A5E" w:rsidRPr="00E51A46" w:rsidRDefault="00842BE9" w:rsidP="00E51A46">
      <w:pPr>
        <w:pStyle w:val="3"/>
        <w:numPr>
          <w:ilvl w:val="1"/>
          <w:numId w:val="3"/>
        </w:numPr>
        <w:shd w:val="clear" w:color="auto" w:fill="auto"/>
        <w:spacing w:before="0" w:line="240" w:lineRule="auto"/>
        <w:ind w:left="20" w:right="20" w:firstLine="0"/>
        <w:contextualSpacing/>
        <w:jc w:val="both"/>
        <w:rPr>
          <w:sz w:val="24"/>
          <w:szCs w:val="24"/>
        </w:rPr>
      </w:pPr>
      <w:r w:rsidRPr="00E51A46">
        <w:rPr>
          <w:sz w:val="24"/>
          <w:szCs w:val="24"/>
        </w:rPr>
        <w:t xml:space="preserve"> Целью работы </w:t>
      </w:r>
      <w:proofErr w:type="spellStart"/>
      <w:r w:rsidRPr="00E51A46">
        <w:rPr>
          <w:sz w:val="24"/>
          <w:szCs w:val="24"/>
        </w:rPr>
        <w:t>ПП</w:t>
      </w:r>
      <w:r w:rsidR="00747A42">
        <w:rPr>
          <w:sz w:val="24"/>
          <w:szCs w:val="24"/>
        </w:rPr>
        <w:t>к</w:t>
      </w:r>
      <w:proofErr w:type="spellEnd"/>
      <w:r w:rsidRPr="00E51A46">
        <w:rPr>
          <w:sz w:val="24"/>
          <w:szCs w:val="24"/>
        </w:rPr>
        <w:t xml:space="preserve"> является обеспечение оптимальных психолого-педагогических условий обучения учащихся школы в соответствии с особенностями их психофизического развития и возможностями здоровья.</w:t>
      </w:r>
    </w:p>
    <w:p w14:paraId="6612F5F9" w14:textId="77777777" w:rsidR="005C4A5E" w:rsidRPr="00E51A46" w:rsidRDefault="00842BE9" w:rsidP="00E51A46">
      <w:pPr>
        <w:pStyle w:val="3"/>
        <w:numPr>
          <w:ilvl w:val="1"/>
          <w:numId w:val="3"/>
        </w:numPr>
        <w:shd w:val="clear" w:color="auto" w:fill="auto"/>
        <w:spacing w:before="0" w:line="240" w:lineRule="auto"/>
        <w:ind w:left="20" w:firstLine="0"/>
        <w:contextualSpacing/>
        <w:jc w:val="both"/>
        <w:rPr>
          <w:sz w:val="24"/>
          <w:szCs w:val="24"/>
        </w:rPr>
      </w:pPr>
      <w:r w:rsidRPr="00E51A46">
        <w:rPr>
          <w:sz w:val="24"/>
          <w:szCs w:val="24"/>
        </w:rPr>
        <w:t xml:space="preserve"> Задачи:</w:t>
      </w:r>
    </w:p>
    <w:p w14:paraId="007334BE" w14:textId="41036015" w:rsidR="005C4A5E" w:rsidRPr="00E51A46" w:rsidRDefault="00842BE9" w:rsidP="00E51A46">
      <w:pPr>
        <w:pStyle w:val="3"/>
        <w:numPr>
          <w:ilvl w:val="0"/>
          <w:numId w:val="5"/>
        </w:numPr>
        <w:shd w:val="clear" w:color="auto" w:fill="auto"/>
        <w:tabs>
          <w:tab w:val="left" w:pos="674"/>
        </w:tabs>
        <w:spacing w:before="0" w:line="240" w:lineRule="auto"/>
        <w:ind w:left="20" w:right="20" w:firstLine="0"/>
        <w:contextualSpacing/>
        <w:jc w:val="both"/>
        <w:rPr>
          <w:sz w:val="24"/>
          <w:szCs w:val="24"/>
        </w:rPr>
      </w:pPr>
      <w:r w:rsidRPr="00E51A46">
        <w:rPr>
          <w:sz w:val="24"/>
          <w:szCs w:val="24"/>
        </w:rPr>
        <w:t>обследование детей с особенностями психофизического развития, поступающих в МБОУ «</w:t>
      </w:r>
      <w:proofErr w:type="spellStart"/>
      <w:r w:rsidR="003B662D" w:rsidRPr="00E51A46">
        <w:rPr>
          <w:sz w:val="24"/>
          <w:szCs w:val="24"/>
        </w:rPr>
        <w:t>Бетькинская</w:t>
      </w:r>
      <w:proofErr w:type="spellEnd"/>
      <w:r w:rsidR="003B662D" w:rsidRPr="00E51A46">
        <w:rPr>
          <w:sz w:val="24"/>
          <w:szCs w:val="24"/>
        </w:rPr>
        <w:t xml:space="preserve"> СОШ</w:t>
      </w:r>
      <w:r w:rsidR="00436B3B">
        <w:rPr>
          <w:sz w:val="24"/>
          <w:szCs w:val="24"/>
        </w:rPr>
        <w:t xml:space="preserve"> </w:t>
      </w:r>
      <w:r w:rsidR="00436B3B">
        <w:rPr>
          <w:sz w:val="24"/>
          <w:szCs w:val="24"/>
          <w:lang w:val="en-US"/>
        </w:rPr>
        <w:t>c</w:t>
      </w:r>
      <w:r w:rsidR="00436B3B" w:rsidRPr="00436B3B">
        <w:rPr>
          <w:sz w:val="24"/>
          <w:szCs w:val="24"/>
        </w:rPr>
        <w:t xml:space="preserve"> </w:t>
      </w:r>
      <w:r w:rsidR="00436B3B">
        <w:rPr>
          <w:sz w:val="24"/>
          <w:szCs w:val="24"/>
        </w:rPr>
        <w:t>углубленным изучением отдельных предметов</w:t>
      </w:r>
      <w:r w:rsidRPr="00E51A46">
        <w:rPr>
          <w:sz w:val="24"/>
          <w:szCs w:val="24"/>
        </w:rPr>
        <w:t>» с целью определения их готовности к обучению и воспитанию, при необходимости определения для них индивидуальной образовательной программы с учетом индивидуальной программы реабилитации ребенка с ограниченными возможностями здоровья;</w:t>
      </w:r>
    </w:p>
    <w:p w14:paraId="5EBB03FC" w14:textId="77777777" w:rsidR="005C4A5E" w:rsidRPr="00E51A46" w:rsidRDefault="00842BE9" w:rsidP="00E51A46">
      <w:pPr>
        <w:pStyle w:val="3"/>
        <w:numPr>
          <w:ilvl w:val="0"/>
          <w:numId w:val="5"/>
        </w:numPr>
        <w:shd w:val="clear" w:color="auto" w:fill="auto"/>
        <w:tabs>
          <w:tab w:val="left" w:pos="674"/>
        </w:tabs>
        <w:spacing w:before="0" w:line="240" w:lineRule="auto"/>
        <w:ind w:left="20" w:right="20" w:firstLine="0"/>
        <w:contextualSpacing/>
        <w:jc w:val="both"/>
        <w:rPr>
          <w:sz w:val="24"/>
          <w:szCs w:val="24"/>
        </w:rPr>
      </w:pPr>
      <w:r w:rsidRPr="00E51A46">
        <w:rPr>
          <w:sz w:val="24"/>
          <w:szCs w:val="24"/>
        </w:rPr>
        <w:t>своевременное выявление детей школьного возраста, имеющих отклонения в физическом, интеллектуальном и эмоциональном развитии, трудности в обучении и школьной адаптации;</w:t>
      </w:r>
    </w:p>
    <w:p w14:paraId="4794C5C5" w14:textId="77777777" w:rsidR="005C4A5E" w:rsidRPr="00E51A46" w:rsidRDefault="00842BE9" w:rsidP="00E51A46">
      <w:pPr>
        <w:pStyle w:val="3"/>
        <w:numPr>
          <w:ilvl w:val="0"/>
          <w:numId w:val="5"/>
        </w:numPr>
        <w:shd w:val="clear" w:color="auto" w:fill="auto"/>
        <w:tabs>
          <w:tab w:val="left" w:pos="674"/>
        </w:tabs>
        <w:spacing w:before="0" w:line="240" w:lineRule="auto"/>
        <w:ind w:left="20" w:right="20" w:firstLine="0"/>
        <w:contextualSpacing/>
        <w:jc w:val="both"/>
        <w:rPr>
          <w:sz w:val="24"/>
          <w:szCs w:val="24"/>
        </w:rPr>
      </w:pPr>
      <w:r w:rsidRPr="00E51A46">
        <w:rPr>
          <w:sz w:val="24"/>
          <w:szCs w:val="24"/>
        </w:rPr>
        <w:t>определение уровня и особенностей развития познавательной деятельности (речи, памяти, внимания, работоспособности и других психических функций), изучение эмоционально-волевого и личностного развития ребенка для определения профилактических, коррекционных психолого</w:t>
      </w:r>
      <w:r w:rsidRPr="00E51A46">
        <w:rPr>
          <w:sz w:val="24"/>
          <w:szCs w:val="24"/>
        </w:rPr>
        <w:softHyphen/>
      </w:r>
      <w:r w:rsidR="003B662D" w:rsidRPr="00E51A46">
        <w:rPr>
          <w:sz w:val="24"/>
          <w:szCs w:val="24"/>
        </w:rPr>
        <w:t>-</w:t>
      </w:r>
      <w:r w:rsidRPr="00E51A46">
        <w:rPr>
          <w:sz w:val="24"/>
          <w:szCs w:val="24"/>
        </w:rPr>
        <w:t>педагогических и социальных мероприятий, обеспечивающих индивидуально</w:t>
      </w:r>
      <w:r w:rsidRPr="00E51A46">
        <w:rPr>
          <w:sz w:val="24"/>
          <w:szCs w:val="24"/>
        </w:rPr>
        <w:softHyphen/>
      </w:r>
      <w:r w:rsidR="003B662D" w:rsidRPr="00E51A46">
        <w:rPr>
          <w:sz w:val="24"/>
          <w:szCs w:val="24"/>
        </w:rPr>
        <w:t>-</w:t>
      </w:r>
      <w:r w:rsidRPr="00E51A46">
        <w:rPr>
          <w:sz w:val="24"/>
          <w:szCs w:val="24"/>
        </w:rPr>
        <w:t>дифференцированный подход в обучении и воспитании;</w:t>
      </w:r>
    </w:p>
    <w:p w14:paraId="3173F919" w14:textId="77777777" w:rsidR="005C4A5E" w:rsidRPr="00E51A46" w:rsidRDefault="00842BE9" w:rsidP="00E51A46">
      <w:pPr>
        <w:pStyle w:val="3"/>
        <w:numPr>
          <w:ilvl w:val="0"/>
          <w:numId w:val="5"/>
        </w:numPr>
        <w:shd w:val="clear" w:color="auto" w:fill="auto"/>
        <w:tabs>
          <w:tab w:val="left" w:pos="793"/>
        </w:tabs>
        <w:spacing w:before="0" w:line="240" w:lineRule="auto"/>
        <w:ind w:left="160" w:firstLine="0"/>
        <w:contextualSpacing/>
        <w:jc w:val="both"/>
        <w:rPr>
          <w:sz w:val="24"/>
          <w:szCs w:val="24"/>
        </w:rPr>
      </w:pPr>
      <w:r w:rsidRPr="00E51A46">
        <w:rPr>
          <w:sz w:val="24"/>
          <w:szCs w:val="24"/>
        </w:rPr>
        <w:t>выбор оптимальной для развития ребенка учебной программы, разработка рекомендаций</w:t>
      </w:r>
    </w:p>
    <w:p w14:paraId="49280873" w14:textId="77777777" w:rsidR="005C4A5E" w:rsidRPr="00E51A46" w:rsidRDefault="00842BE9" w:rsidP="00E51A46">
      <w:pPr>
        <w:pStyle w:val="3"/>
        <w:shd w:val="clear" w:color="auto" w:fill="auto"/>
        <w:tabs>
          <w:tab w:val="right" w:pos="10283"/>
        </w:tabs>
        <w:spacing w:before="0" w:line="240" w:lineRule="auto"/>
        <w:ind w:left="160" w:firstLine="0"/>
        <w:contextualSpacing/>
        <w:jc w:val="both"/>
        <w:rPr>
          <w:sz w:val="24"/>
          <w:szCs w:val="24"/>
        </w:rPr>
      </w:pPr>
      <w:r w:rsidRPr="00E51A46">
        <w:rPr>
          <w:sz w:val="24"/>
          <w:szCs w:val="24"/>
        </w:rPr>
        <w:t>участникам учебно-воспитате</w:t>
      </w:r>
      <w:r w:rsidR="003B662D" w:rsidRPr="00E51A46">
        <w:rPr>
          <w:sz w:val="24"/>
          <w:szCs w:val="24"/>
        </w:rPr>
        <w:t xml:space="preserve">льного процесса для обеспечения </w:t>
      </w:r>
      <w:r w:rsidRPr="00E51A46">
        <w:rPr>
          <w:sz w:val="24"/>
          <w:szCs w:val="24"/>
        </w:rPr>
        <w:t>индивидуально</w:t>
      </w:r>
      <w:r w:rsidRPr="00E51A46">
        <w:rPr>
          <w:sz w:val="24"/>
          <w:szCs w:val="24"/>
        </w:rPr>
        <w:softHyphen/>
      </w:r>
      <w:r w:rsidR="003B662D" w:rsidRPr="00E51A46">
        <w:rPr>
          <w:sz w:val="24"/>
          <w:szCs w:val="24"/>
        </w:rPr>
        <w:t>-д</w:t>
      </w:r>
      <w:r w:rsidRPr="00E51A46">
        <w:rPr>
          <w:sz w:val="24"/>
          <w:szCs w:val="24"/>
        </w:rPr>
        <w:t>ифференцированного подхода в процессе общего и коррекционного обучения и воспитания;</w:t>
      </w:r>
    </w:p>
    <w:p w14:paraId="1FD911D9" w14:textId="77777777" w:rsidR="005C4A5E" w:rsidRPr="00E51A46" w:rsidRDefault="00842BE9" w:rsidP="00E51A46">
      <w:pPr>
        <w:pStyle w:val="3"/>
        <w:numPr>
          <w:ilvl w:val="0"/>
          <w:numId w:val="5"/>
        </w:numPr>
        <w:shd w:val="clear" w:color="auto" w:fill="auto"/>
        <w:tabs>
          <w:tab w:val="left" w:pos="793"/>
        </w:tabs>
        <w:spacing w:before="0" w:line="240" w:lineRule="auto"/>
        <w:ind w:left="160" w:right="20" w:firstLine="0"/>
        <w:contextualSpacing/>
        <w:jc w:val="both"/>
        <w:rPr>
          <w:sz w:val="24"/>
          <w:szCs w:val="24"/>
        </w:rPr>
      </w:pPr>
      <w:r w:rsidRPr="00E51A46">
        <w:rPr>
          <w:sz w:val="24"/>
          <w:szCs w:val="24"/>
        </w:rPr>
        <w:t>при положительной динамике и компенсации недостатков в развитии детей определение возможностей обучения и воспитания по основным образовательным или другим программам обучения;</w:t>
      </w:r>
    </w:p>
    <w:p w14:paraId="658E8526" w14:textId="77777777" w:rsidR="005C4A5E" w:rsidRPr="00E51A46" w:rsidRDefault="00842BE9" w:rsidP="00E51A46">
      <w:pPr>
        <w:pStyle w:val="3"/>
        <w:numPr>
          <w:ilvl w:val="0"/>
          <w:numId w:val="5"/>
        </w:numPr>
        <w:shd w:val="clear" w:color="auto" w:fill="auto"/>
        <w:tabs>
          <w:tab w:val="left" w:pos="793"/>
        </w:tabs>
        <w:spacing w:before="0" w:line="240" w:lineRule="auto"/>
        <w:ind w:left="160" w:firstLine="0"/>
        <w:contextualSpacing/>
        <w:jc w:val="both"/>
        <w:rPr>
          <w:sz w:val="24"/>
          <w:szCs w:val="24"/>
        </w:rPr>
      </w:pPr>
      <w:r w:rsidRPr="00E51A46">
        <w:rPr>
          <w:sz w:val="24"/>
          <w:szCs w:val="24"/>
        </w:rPr>
        <w:t>профилактика физических, интеллектуальных и эмоциональных перегрузок учащихся;</w:t>
      </w:r>
    </w:p>
    <w:p w14:paraId="27970269" w14:textId="77777777" w:rsidR="005C4A5E" w:rsidRPr="00E51A46" w:rsidRDefault="00842BE9" w:rsidP="00E51A46">
      <w:pPr>
        <w:pStyle w:val="3"/>
        <w:numPr>
          <w:ilvl w:val="0"/>
          <w:numId w:val="5"/>
        </w:numPr>
        <w:shd w:val="clear" w:color="auto" w:fill="auto"/>
        <w:tabs>
          <w:tab w:val="left" w:pos="793"/>
        </w:tabs>
        <w:spacing w:before="0" w:line="240" w:lineRule="auto"/>
        <w:ind w:left="160" w:right="20" w:firstLine="0"/>
        <w:contextualSpacing/>
        <w:jc w:val="both"/>
        <w:rPr>
          <w:sz w:val="24"/>
          <w:szCs w:val="24"/>
        </w:rPr>
      </w:pPr>
      <w:r w:rsidRPr="00E51A46">
        <w:rPr>
          <w:sz w:val="24"/>
          <w:szCs w:val="24"/>
        </w:rPr>
        <w:t>организация взаимодействия между педагогическим составом школы и специалистами, участвующими в деятельности Консилиума, а также специалистами ТП или муниципального ПМПК.</w:t>
      </w:r>
    </w:p>
    <w:p w14:paraId="6744366E" w14:textId="77777777" w:rsidR="005C4A5E" w:rsidRPr="00E51A46" w:rsidRDefault="003B662D" w:rsidP="00E51A46">
      <w:pPr>
        <w:pStyle w:val="10"/>
        <w:keepNext/>
        <w:keepLines/>
        <w:numPr>
          <w:ilvl w:val="0"/>
          <w:numId w:val="3"/>
        </w:numPr>
        <w:shd w:val="clear" w:color="auto" w:fill="auto"/>
        <w:tabs>
          <w:tab w:val="left" w:pos="2698"/>
        </w:tabs>
        <w:spacing w:before="0" w:after="0" w:line="240" w:lineRule="auto"/>
        <w:ind w:left="2340"/>
        <w:contextualSpacing/>
        <w:jc w:val="both"/>
        <w:rPr>
          <w:sz w:val="24"/>
          <w:szCs w:val="24"/>
        </w:rPr>
      </w:pPr>
      <w:bookmarkStart w:id="4" w:name="bookmark4"/>
      <w:r w:rsidRPr="00E51A46">
        <w:rPr>
          <w:sz w:val="24"/>
          <w:szCs w:val="24"/>
        </w:rPr>
        <w:t>Функции психолого-</w:t>
      </w:r>
      <w:r w:rsidR="00842BE9" w:rsidRPr="00E51A46">
        <w:rPr>
          <w:sz w:val="24"/>
          <w:szCs w:val="24"/>
        </w:rPr>
        <w:t>педагогического консилиума</w:t>
      </w:r>
      <w:bookmarkEnd w:id="4"/>
    </w:p>
    <w:p w14:paraId="3EE91452" w14:textId="77777777" w:rsidR="005C4A5E" w:rsidRPr="00E51A46" w:rsidRDefault="00842BE9" w:rsidP="00E51A46">
      <w:pPr>
        <w:pStyle w:val="3"/>
        <w:numPr>
          <w:ilvl w:val="1"/>
          <w:numId w:val="3"/>
        </w:numPr>
        <w:shd w:val="clear" w:color="auto" w:fill="auto"/>
        <w:spacing w:before="0" w:line="240" w:lineRule="auto"/>
        <w:ind w:left="160" w:firstLine="0"/>
        <w:contextualSpacing/>
        <w:jc w:val="both"/>
        <w:rPr>
          <w:sz w:val="24"/>
          <w:szCs w:val="24"/>
        </w:rPr>
      </w:pPr>
      <w:r w:rsidRPr="00E51A46">
        <w:rPr>
          <w:sz w:val="24"/>
          <w:szCs w:val="24"/>
        </w:rPr>
        <w:t xml:space="preserve"> Диагностическая функция:</w:t>
      </w:r>
    </w:p>
    <w:p w14:paraId="0EBD5905" w14:textId="77777777" w:rsidR="005C4A5E" w:rsidRPr="00E51A46" w:rsidRDefault="00842BE9" w:rsidP="00E51A46">
      <w:pPr>
        <w:pStyle w:val="3"/>
        <w:numPr>
          <w:ilvl w:val="0"/>
          <w:numId w:val="4"/>
        </w:numPr>
        <w:shd w:val="clear" w:color="auto" w:fill="auto"/>
        <w:tabs>
          <w:tab w:val="left" w:pos="793"/>
        </w:tabs>
        <w:spacing w:before="0" w:line="240" w:lineRule="auto"/>
        <w:ind w:left="160" w:firstLine="0"/>
        <w:contextualSpacing/>
        <w:jc w:val="both"/>
        <w:rPr>
          <w:sz w:val="24"/>
          <w:szCs w:val="24"/>
        </w:rPr>
      </w:pPr>
      <w:r w:rsidRPr="00E51A46">
        <w:rPr>
          <w:sz w:val="24"/>
          <w:szCs w:val="24"/>
        </w:rPr>
        <w:t>распознание причин и характера отклонений в поведении и учении;</w:t>
      </w:r>
    </w:p>
    <w:p w14:paraId="110CD662" w14:textId="77777777" w:rsidR="005C4A5E" w:rsidRPr="00E51A46" w:rsidRDefault="00842BE9" w:rsidP="00E51A46">
      <w:pPr>
        <w:pStyle w:val="3"/>
        <w:numPr>
          <w:ilvl w:val="0"/>
          <w:numId w:val="4"/>
        </w:numPr>
        <w:shd w:val="clear" w:color="auto" w:fill="auto"/>
        <w:tabs>
          <w:tab w:val="left" w:pos="793"/>
        </w:tabs>
        <w:spacing w:before="0" w:after="30" w:line="240" w:lineRule="auto"/>
        <w:ind w:left="160" w:firstLine="0"/>
        <w:contextualSpacing/>
        <w:jc w:val="both"/>
        <w:rPr>
          <w:sz w:val="24"/>
          <w:szCs w:val="24"/>
        </w:rPr>
      </w:pPr>
      <w:r w:rsidRPr="00E51A46">
        <w:rPr>
          <w:sz w:val="24"/>
          <w:szCs w:val="24"/>
        </w:rPr>
        <w:t>изучение социальной ситуации развития ученика, его положения в коллективе;</w:t>
      </w:r>
    </w:p>
    <w:p w14:paraId="34891E9B" w14:textId="77777777" w:rsidR="005C4A5E" w:rsidRPr="00E51A46" w:rsidRDefault="00842BE9" w:rsidP="00E51A46">
      <w:pPr>
        <w:pStyle w:val="3"/>
        <w:numPr>
          <w:ilvl w:val="0"/>
          <w:numId w:val="4"/>
        </w:numPr>
        <w:shd w:val="clear" w:color="auto" w:fill="auto"/>
        <w:tabs>
          <w:tab w:val="left" w:pos="793"/>
        </w:tabs>
        <w:spacing w:before="0" w:line="240" w:lineRule="auto"/>
        <w:ind w:left="160" w:firstLine="0"/>
        <w:contextualSpacing/>
        <w:jc w:val="both"/>
        <w:rPr>
          <w:sz w:val="24"/>
          <w:szCs w:val="24"/>
        </w:rPr>
      </w:pPr>
      <w:r w:rsidRPr="00E51A46">
        <w:rPr>
          <w:sz w:val="24"/>
          <w:szCs w:val="24"/>
        </w:rPr>
        <w:t>определение потенциальных возможностей и способностей учащегося.</w:t>
      </w:r>
    </w:p>
    <w:p w14:paraId="0B67F235" w14:textId="77777777" w:rsidR="005C4A5E" w:rsidRPr="00E51A46" w:rsidRDefault="00842BE9" w:rsidP="00E51A46">
      <w:pPr>
        <w:pStyle w:val="3"/>
        <w:numPr>
          <w:ilvl w:val="1"/>
          <w:numId w:val="3"/>
        </w:numPr>
        <w:shd w:val="clear" w:color="auto" w:fill="auto"/>
        <w:spacing w:before="0" w:line="240" w:lineRule="auto"/>
        <w:ind w:left="160" w:firstLine="0"/>
        <w:contextualSpacing/>
        <w:jc w:val="both"/>
        <w:rPr>
          <w:sz w:val="24"/>
          <w:szCs w:val="24"/>
        </w:rPr>
      </w:pPr>
      <w:r w:rsidRPr="00E51A46">
        <w:rPr>
          <w:sz w:val="24"/>
          <w:szCs w:val="24"/>
        </w:rPr>
        <w:t xml:space="preserve"> Реабилитирующая функция:</w:t>
      </w:r>
    </w:p>
    <w:p w14:paraId="2DC3A330" w14:textId="77777777" w:rsidR="005C4A5E" w:rsidRPr="00E51A46" w:rsidRDefault="00842BE9" w:rsidP="00E51A46">
      <w:pPr>
        <w:pStyle w:val="3"/>
        <w:numPr>
          <w:ilvl w:val="0"/>
          <w:numId w:val="4"/>
        </w:numPr>
        <w:shd w:val="clear" w:color="auto" w:fill="auto"/>
        <w:tabs>
          <w:tab w:val="left" w:pos="793"/>
        </w:tabs>
        <w:spacing w:before="0" w:line="240" w:lineRule="auto"/>
        <w:ind w:left="160" w:firstLine="0"/>
        <w:contextualSpacing/>
        <w:jc w:val="both"/>
        <w:rPr>
          <w:sz w:val="24"/>
          <w:szCs w:val="24"/>
        </w:rPr>
      </w:pPr>
      <w:r w:rsidRPr="00E51A46">
        <w:rPr>
          <w:sz w:val="24"/>
          <w:szCs w:val="24"/>
        </w:rPr>
        <w:t>выявление и выработка мер по развитию потенциальных возможностей ученика;</w:t>
      </w:r>
    </w:p>
    <w:p w14:paraId="45582A4D" w14:textId="77777777" w:rsidR="005C4A5E" w:rsidRPr="00E51A46" w:rsidRDefault="00842BE9" w:rsidP="00E51A46">
      <w:pPr>
        <w:pStyle w:val="3"/>
        <w:numPr>
          <w:ilvl w:val="0"/>
          <w:numId w:val="4"/>
        </w:numPr>
        <w:shd w:val="clear" w:color="auto" w:fill="auto"/>
        <w:tabs>
          <w:tab w:val="left" w:pos="793"/>
        </w:tabs>
        <w:spacing w:before="0" w:after="188" w:line="240" w:lineRule="auto"/>
        <w:ind w:left="160" w:firstLine="0"/>
        <w:contextualSpacing/>
        <w:jc w:val="both"/>
        <w:rPr>
          <w:sz w:val="24"/>
          <w:szCs w:val="24"/>
        </w:rPr>
      </w:pPr>
      <w:r w:rsidRPr="00E51A46">
        <w:rPr>
          <w:sz w:val="24"/>
          <w:szCs w:val="24"/>
        </w:rPr>
        <w:t>выбор наиболее оптимальных форм обучения, коррекционного воздействия;</w:t>
      </w:r>
    </w:p>
    <w:p w14:paraId="625B98D9" w14:textId="77777777" w:rsidR="00E51A46" w:rsidRDefault="00842BE9" w:rsidP="00E51A46">
      <w:pPr>
        <w:pStyle w:val="3"/>
        <w:numPr>
          <w:ilvl w:val="0"/>
          <w:numId w:val="4"/>
        </w:numPr>
        <w:shd w:val="clear" w:color="auto" w:fill="auto"/>
        <w:tabs>
          <w:tab w:val="left" w:pos="793"/>
        </w:tabs>
        <w:spacing w:before="0" w:after="34" w:line="240" w:lineRule="auto"/>
        <w:ind w:left="160" w:firstLine="0"/>
        <w:contextualSpacing/>
        <w:jc w:val="both"/>
        <w:rPr>
          <w:sz w:val="24"/>
          <w:szCs w:val="24"/>
        </w:rPr>
      </w:pPr>
      <w:r w:rsidRPr="00E51A46">
        <w:rPr>
          <w:sz w:val="24"/>
          <w:szCs w:val="24"/>
        </w:rPr>
        <w:t>выработка рекомендаций по психологической реабилитации учащихся;</w:t>
      </w:r>
    </w:p>
    <w:p w14:paraId="6F03A49B" w14:textId="77777777" w:rsidR="005C4A5E" w:rsidRPr="00E51A46" w:rsidRDefault="00842BE9" w:rsidP="00E51A46">
      <w:pPr>
        <w:pStyle w:val="3"/>
        <w:numPr>
          <w:ilvl w:val="0"/>
          <w:numId w:val="4"/>
        </w:numPr>
        <w:shd w:val="clear" w:color="auto" w:fill="auto"/>
        <w:tabs>
          <w:tab w:val="left" w:pos="793"/>
        </w:tabs>
        <w:spacing w:before="0" w:after="34" w:line="240" w:lineRule="auto"/>
        <w:ind w:left="160" w:firstLine="0"/>
        <w:contextualSpacing/>
        <w:jc w:val="both"/>
        <w:rPr>
          <w:sz w:val="24"/>
          <w:szCs w:val="24"/>
        </w:rPr>
      </w:pPr>
      <w:r w:rsidRPr="00E51A46">
        <w:rPr>
          <w:sz w:val="24"/>
          <w:szCs w:val="24"/>
        </w:rPr>
        <w:t>семейная реабилитация: повышение статуса ребенка в глазах родителей, повышение его ценности как члена семьи; выработка рекомендаций для эффективных занятий с ребенком, развития его потенциальных возможностей методами семейного воспитания; запрещение или предупреждение методов психического и физического воздействия на ребенка.</w:t>
      </w:r>
    </w:p>
    <w:p w14:paraId="79CEBE19" w14:textId="77777777" w:rsidR="005C4A5E" w:rsidRPr="00E51A46" w:rsidRDefault="00842BE9" w:rsidP="00E51A46">
      <w:pPr>
        <w:pStyle w:val="3"/>
        <w:numPr>
          <w:ilvl w:val="1"/>
          <w:numId w:val="3"/>
        </w:numPr>
        <w:shd w:val="clear" w:color="auto" w:fill="auto"/>
        <w:spacing w:before="0" w:line="240" w:lineRule="auto"/>
        <w:ind w:left="160" w:firstLine="0"/>
        <w:contextualSpacing/>
        <w:jc w:val="both"/>
        <w:rPr>
          <w:sz w:val="24"/>
          <w:szCs w:val="24"/>
        </w:rPr>
      </w:pPr>
      <w:r w:rsidRPr="00E51A46">
        <w:rPr>
          <w:sz w:val="24"/>
          <w:szCs w:val="24"/>
        </w:rPr>
        <w:t xml:space="preserve"> Воспитательная функция:</w:t>
      </w:r>
    </w:p>
    <w:p w14:paraId="0B5FC596" w14:textId="77777777" w:rsidR="005C4A5E" w:rsidRPr="00E51A46" w:rsidRDefault="00842BE9" w:rsidP="00E51A46">
      <w:pPr>
        <w:pStyle w:val="3"/>
        <w:numPr>
          <w:ilvl w:val="0"/>
          <w:numId w:val="4"/>
        </w:numPr>
        <w:shd w:val="clear" w:color="auto" w:fill="auto"/>
        <w:tabs>
          <w:tab w:val="left" w:pos="793"/>
        </w:tabs>
        <w:spacing w:before="0" w:line="240" w:lineRule="auto"/>
        <w:ind w:left="160" w:firstLine="0"/>
        <w:contextualSpacing/>
        <w:jc w:val="both"/>
        <w:rPr>
          <w:sz w:val="24"/>
          <w:szCs w:val="24"/>
        </w:rPr>
      </w:pPr>
      <w:r w:rsidRPr="00E51A46">
        <w:rPr>
          <w:sz w:val="24"/>
          <w:szCs w:val="24"/>
        </w:rPr>
        <w:t>разработка стратегии педагогического воздействия на учащихся «группы риска»;</w:t>
      </w:r>
    </w:p>
    <w:p w14:paraId="742BD2BF" w14:textId="77777777" w:rsidR="005C4A5E" w:rsidRPr="00E51A46" w:rsidRDefault="00842BE9" w:rsidP="00E51A46">
      <w:pPr>
        <w:pStyle w:val="3"/>
        <w:numPr>
          <w:ilvl w:val="0"/>
          <w:numId w:val="4"/>
        </w:numPr>
        <w:shd w:val="clear" w:color="auto" w:fill="auto"/>
        <w:tabs>
          <w:tab w:val="left" w:pos="793"/>
        </w:tabs>
        <w:spacing w:before="0" w:line="240" w:lineRule="auto"/>
        <w:ind w:left="160" w:right="20" w:firstLine="0"/>
        <w:contextualSpacing/>
        <w:jc w:val="both"/>
        <w:rPr>
          <w:sz w:val="24"/>
          <w:szCs w:val="24"/>
        </w:rPr>
      </w:pPr>
      <w:r w:rsidRPr="00E51A46">
        <w:rPr>
          <w:sz w:val="24"/>
          <w:szCs w:val="24"/>
        </w:rPr>
        <w:t>интеграция воспитательных воздействий педагогического коллектива, родителей и сверстников на ученика.</w:t>
      </w:r>
    </w:p>
    <w:p w14:paraId="5040DF9F" w14:textId="77777777" w:rsidR="005C4A5E" w:rsidRPr="00E51A46" w:rsidRDefault="00842BE9" w:rsidP="00E51A46">
      <w:pPr>
        <w:pStyle w:val="3"/>
        <w:numPr>
          <w:ilvl w:val="1"/>
          <w:numId w:val="3"/>
        </w:numPr>
        <w:shd w:val="clear" w:color="auto" w:fill="auto"/>
        <w:spacing w:before="0" w:line="240" w:lineRule="auto"/>
        <w:ind w:left="160" w:firstLine="0"/>
        <w:contextualSpacing/>
        <w:jc w:val="both"/>
        <w:rPr>
          <w:sz w:val="24"/>
          <w:szCs w:val="24"/>
        </w:rPr>
      </w:pPr>
      <w:r w:rsidRPr="00E51A46">
        <w:rPr>
          <w:sz w:val="24"/>
          <w:szCs w:val="24"/>
        </w:rPr>
        <w:t xml:space="preserve"> Консультативная функция:</w:t>
      </w:r>
    </w:p>
    <w:p w14:paraId="63CFC8E0" w14:textId="77777777" w:rsidR="005C4A5E" w:rsidRPr="00E51A46" w:rsidRDefault="00E51A46" w:rsidP="00E51A46">
      <w:pPr>
        <w:pStyle w:val="3"/>
        <w:shd w:val="clear" w:color="auto" w:fill="auto"/>
        <w:spacing w:before="0" w:line="240" w:lineRule="auto"/>
        <w:ind w:right="20" w:firstLine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842BE9" w:rsidRPr="00E51A46">
        <w:rPr>
          <w:sz w:val="24"/>
          <w:szCs w:val="24"/>
        </w:rPr>
        <w:t>- оказание консультативной помощи педагогам школы и родителям детей с ограниченными возможностями здоровья (ОВЗ) с целью формирования активно-положительной позиции взрослых и эмоционально-положительного фона в детском коллективе.</w:t>
      </w:r>
    </w:p>
    <w:p w14:paraId="355A2BB7" w14:textId="77777777" w:rsidR="005C4A5E" w:rsidRPr="00E51A46" w:rsidRDefault="00842BE9" w:rsidP="00E51A46">
      <w:pPr>
        <w:pStyle w:val="3"/>
        <w:numPr>
          <w:ilvl w:val="1"/>
          <w:numId w:val="3"/>
        </w:numPr>
        <w:shd w:val="clear" w:color="auto" w:fill="auto"/>
        <w:spacing w:before="0" w:line="240" w:lineRule="auto"/>
        <w:ind w:left="160" w:firstLine="0"/>
        <w:contextualSpacing/>
        <w:jc w:val="both"/>
        <w:rPr>
          <w:sz w:val="24"/>
          <w:szCs w:val="24"/>
        </w:rPr>
      </w:pPr>
      <w:r w:rsidRPr="00E51A46">
        <w:rPr>
          <w:sz w:val="24"/>
          <w:szCs w:val="24"/>
        </w:rPr>
        <w:t xml:space="preserve"> Методическая функция:</w:t>
      </w:r>
    </w:p>
    <w:p w14:paraId="5F4BEC5C" w14:textId="77777777" w:rsidR="005C4A5E" w:rsidRPr="00E51A46" w:rsidRDefault="00842BE9" w:rsidP="00E51A46">
      <w:pPr>
        <w:pStyle w:val="3"/>
        <w:shd w:val="clear" w:color="auto" w:fill="auto"/>
        <w:spacing w:before="0" w:after="360" w:line="240" w:lineRule="auto"/>
        <w:ind w:left="160" w:right="20" w:firstLine="180"/>
        <w:contextualSpacing/>
        <w:jc w:val="both"/>
        <w:rPr>
          <w:sz w:val="24"/>
          <w:szCs w:val="24"/>
        </w:rPr>
      </w:pPr>
      <w:r w:rsidRPr="00E51A46">
        <w:rPr>
          <w:sz w:val="24"/>
          <w:szCs w:val="24"/>
        </w:rPr>
        <w:t xml:space="preserve">- формирование банка диагностических и коррекционных методик, учебно методического и </w:t>
      </w:r>
      <w:r w:rsidRPr="00E51A46">
        <w:rPr>
          <w:sz w:val="24"/>
          <w:szCs w:val="24"/>
        </w:rPr>
        <w:lastRenderedPageBreak/>
        <w:t>дидактического комплексов для обучения детей с особенностями в развитии, банка консультационного материала для учителей и родителей (законных представителей), заинтересованных в обучении, воспитании детей с особенностями в развитии.</w:t>
      </w:r>
    </w:p>
    <w:p w14:paraId="7EB7804D" w14:textId="77777777" w:rsidR="005C4A5E" w:rsidRPr="00E51A46" w:rsidRDefault="00842BE9" w:rsidP="00E51A46">
      <w:pPr>
        <w:pStyle w:val="10"/>
        <w:keepNext/>
        <w:keepLines/>
        <w:numPr>
          <w:ilvl w:val="0"/>
          <w:numId w:val="3"/>
        </w:numPr>
        <w:shd w:val="clear" w:color="auto" w:fill="auto"/>
        <w:tabs>
          <w:tab w:val="left" w:pos="1578"/>
        </w:tabs>
        <w:spacing w:before="0" w:after="0" w:line="240" w:lineRule="auto"/>
        <w:ind w:left="1220"/>
        <w:contextualSpacing/>
        <w:jc w:val="both"/>
        <w:rPr>
          <w:sz w:val="24"/>
          <w:szCs w:val="24"/>
        </w:rPr>
      </w:pPr>
      <w:bookmarkStart w:id="5" w:name="bookmark5"/>
      <w:r w:rsidRPr="00E51A46">
        <w:rPr>
          <w:sz w:val="24"/>
          <w:szCs w:val="24"/>
        </w:rPr>
        <w:t>Орга</w:t>
      </w:r>
      <w:r w:rsidR="003B662D" w:rsidRPr="00E51A46">
        <w:rPr>
          <w:sz w:val="24"/>
          <w:szCs w:val="24"/>
        </w:rPr>
        <w:t>низация деятельности психолого-</w:t>
      </w:r>
      <w:r w:rsidRPr="00E51A46">
        <w:rPr>
          <w:sz w:val="24"/>
          <w:szCs w:val="24"/>
        </w:rPr>
        <w:t>педагогического консилиума</w:t>
      </w:r>
      <w:bookmarkEnd w:id="5"/>
    </w:p>
    <w:p w14:paraId="60C205FA" w14:textId="77777777" w:rsidR="005C4A5E" w:rsidRDefault="003B662D" w:rsidP="00E51A46">
      <w:pPr>
        <w:pStyle w:val="3"/>
        <w:numPr>
          <w:ilvl w:val="1"/>
          <w:numId w:val="3"/>
        </w:numPr>
        <w:shd w:val="clear" w:color="auto" w:fill="auto"/>
        <w:spacing w:before="0" w:line="240" w:lineRule="auto"/>
        <w:ind w:left="20" w:firstLine="0"/>
        <w:contextualSpacing/>
        <w:jc w:val="both"/>
        <w:rPr>
          <w:sz w:val="24"/>
          <w:szCs w:val="24"/>
        </w:rPr>
      </w:pPr>
      <w:r w:rsidRPr="00E51A46">
        <w:rPr>
          <w:sz w:val="24"/>
          <w:szCs w:val="24"/>
        </w:rPr>
        <w:t>ППК создае</w:t>
      </w:r>
      <w:r w:rsidR="00842BE9" w:rsidRPr="00E51A46">
        <w:rPr>
          <w:sz w:val="24"/>
          <w:szCs w:val="24"/>
        </w:rPr>
        <w:t>тся в образовательном учреждении приказом директора школы.</w:t>
      </w:r>
    </w:p>
    <w:p w14:paraId="0E6C3957" w14:textId="53D1EA63" w:rsidR="000150C5" w:rsidRDefault="00436B3B" w:rsidP="000150C5">
      <w:pPr>
        <w:pStyle w:val="3"/>
        <w:numPr>
          <w:ilvl w:val="1"/>
          <w:numId w:val="3"/>
        </w:numPr>
        <w:shd w:val="clear" w:color="auto" w:fill="auto"/>
        <w:spacing w:before="0" w:line="240" w:lineRule="auto"/>
        <w:ind w:left="20" w:firstLine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Председателем ППК</w:t>
      </w:r>
      <w:r w:rsidR="000150C5" w:rsidRPr="000150C5">
        <w:rPr>
          <w:sz w:val="24"/>
          <w:szCs w:val="24"/>
        </w:rPr>
        <w:t xml:space="preserve"> является заместитель руководителя образовательного учреждения по учебно-воспитательной работе, заместителем председателя - педагог-психолог МБОУ «</w:t>
      </w:r>
      <w:proofErr w:type="spellStart"/>
      <w:r w:rsidR="000150C5" w:rsidRPr="000150C5">
        <w:rPr>
          <w:sz w:val="24"/>
          <w:szCs w:val="24"/>
        </w:rPr>
        <w:t>Бетькинская</w:t>
      </w:r>
      <w:proofErr w:type="spellEnd"/>
      <w:r w:rsidR="000150C5" w:rsidRPr="000150C5">
        <w:rPr>
          <w:sz w:val="24"/>
          <w:szCs w:val="24"/>
        </w:rPr>
        <w:t xml:space="preserve"> СОШ»</w:t>
      </w:r>
    </w:p>
    <w:p w14:paraId="68E07932" w14:textId="49AFDEF0" w:rsidR="000A7BBD" w:rsidRPr="00E51A46" w:rsidRDefault="000A7BBD" w:rsidP="000A7BBD">
      <w:pPr>
        <w:pStyle w:val="3"/>
        <w:numPr>
          <w:ilvl w:val="1"/>
          <w:numId w:val="3"/>
        </w:numPr>
        <w:shd w:val="clear" w:color="auto" w:fill="auto"/>
        <w:spacing w:before="0" w:line="240" w:lineRule="auto"/>
        <w:ind w:left="20" w:firstLine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Председатель П</w:t>
      </w:r>
      <w:r w:rsidR="00436B3B">
        <w:rPr>
          <w:sz w:val="24"/>
          <w:szCs w:val="24"/>
        </w:rPr>
        <w:t>ПК</w:t>
      </w:r>
      <w:r w:rsidRPr="000A7BBD">
        <w:rPr>
          <w:sz w:val="24"/>
          <w:szCs w:val="24"/>
        </w:rPr>
        <w:t xml:space="preserve"> ставит в известность родителей (законных п</w:t>
      </w:r>
      <w:r>
        <w:rPr>
          <w:sz w:val="24"/>
          <w:szCs w:val="24"/>
        </w:rPr>
        <w:t>редставителей) и специалистов П</w:t>
      </w:r>
      <w:r w:rsidR="00436B3B">
        <w:rPr>
          <w:sz w:val="24"/>
          <w:szCs w:val="24"/>
        </w:rPr>
        <w:t>ПК</w:t>
      </w:r>
      <w:r w:rsidRPr="000A7BBD">
        <w:rPr>
          <w:sz w:val="24"/>
          <w:szCs w:val="24"/>
        </w:rPr>
        <w:t xml:space="preserve"> о необходимости обсуждения проблемы ребенка и организует подг</w:t>
      </w:r>
      <w:r>
        <w:rPr>
          <w:sz w:val="24"/>
          <w:szCs w:val="24"/>
        </w:rPr>
        <w:t>отовку и проведение заседания П</w:t>
      </w:r>
      <w:r w:rsidR="00436B3B">
        <w:rPr>
          <w:sz w:val="24"/>
          <w:szCs w:val="24"/>
        </w:rPr>
        <w:t>ПК</w:t>
      </w:r>
      <w:r w:rsidRPr="000A7BBD">
        <w:rPr>
          <w:sz w:val="24"/>
          <w:szCs w:val="24"/>
        </w:rPr>
        <w:t>.</w:t>
      </w:r>
    </w:p>
    <w:p w14:paraId="06967505" w14:textId="7AFAE205" w:rsidR="000150C5" w:rsidRDefault="000150C5" w:rsidP="000150C5">
      <w:pPr>
        <w:pStyle w:val="3"/>
        <w:numPr>
          <w:ilvl w:val="1"/>
          <w:numId w:val="3"/>
        </w:numPr>
        <w:shd w:val="clear" w:color="auto" w:fill="auto"/>
        <w:spacing w:before="0" w:line="240" w:lineRule="auto"/>
        <w:ind w:left="20" w:right="20" w:firstLine="0"/>
        <w:contextualSpacing/>
        <w:jc w:val="both"/>
        <w:rPr>
          <w:sz w:val="24"/>
          <w:szCs w:val="24"/>
        </w:rPr>
      </w:pPr>
      <w:r w:rsidRPr="000150C5">
        <w:rPr>
          <w:sz w:val="24"/>
          <w:szCs w:val="24"/>
        </w:rPr>
        <w:t>Обслед</w:t>
      </w:r>
      <w:r w:rsidR="00436B3B">
        <w:rPr>
          <w:sz w:val="24"/>
          <w:szCs w:val="24"/>
        </w:rPr>
        <w:t>ование ребенка специалистами ППК</w:t>
      </w:r>
      <w:r w:rsidRPr="000150C5">
        <w:rPr>
          <w:sz w:val="24"/>
          <w:szCs w:val="24"/>
        </w:rPr>
        <w:t xml:space="preserve"> осуществляется по инициативе родителей (законных представителей) на основании договора между образовательным учреждением и родителями обучающихся (Приложение 1). Во всех случаях согласие родителей (законных представителей) на обследование, коррекционную работу должно быть получено в письменном виде.</w:t>
      </w:r>
    </w:p>
    <w:p w14:paraId="5513EBF9" w14:textId="6E2318D0" w:rsidR="000A7BBD" w:rsidRDefault="000A7BBD" w:rsidP="000A7BBD">
      <w:pPr>
        <w:pStyle w:val="3"/>
        <w:numPr>
          <w:ilvl w:val="1"/>
          <w:numId w:val="3"/>
        </w:numPr>
        <w:shd w:val="clear" w:color="auto" w:fill="auto"/>
        <w:spacing w:before="0" w:line="240" w:lineRule="auto"/>
        <w:ind w:left="20" w:right="20" w:firstLine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На период подготовки к П</w:t>
      </w:r>
      <w:r w:rsidR="00436B3B">
        <w:rPr>
          <w:sz w:val="24"/>
          <w:szCs w:val="24"/>
        </w:rPr>
        <w:t>ПК</w:t>
      </w:r>
      <w:r w:rsidRPr="000A7BBD">
        <w:rPr>
          <w:sz w:val="24"/>
          <w:szCs w:val="24"/>
        </w:rPr>
        <w:t xml:space="preserve"> и последующей реализации рекомендаций ребенку назначается ведущий специалист: учитель и/или классный руководитель Ведущий специалист отслеживает динамику развития ребенка и эффективность оказываемой ему помощи и выходит с инициа</w:t>
      </w:r>
      <w:r>
        <w:rPr>
          <w:sz w:val="24"/>
          <w:szCs w:val="24"/>
        </w:rPr>
        <w:t>тивой повторных обсуждений на П</w:t>
      </w:r>
      <w:r w:rsidRPr="000A7BBD">
        <w:rPr>
          <w:sz w:val="24"/>
          <w:szCs w:val="24"/>
        </w:rPr>
        <w:t>П</w:t>
      </w:r>
      <w:r w:rsidR="00436B3B">
        <w:rPr>
          <w:sz w:val="24"/>
          <w:szCs w:val="24"/>
        </w:rPr>
        <w:t>К</w:t>
      </w:r>
      <w:r w:rsidRPr="000A7BBD">
        <w:rPr>
          <w:sz w:val="24"/>
          <w:szCs w:val="24"/>
        </w:rPr>
        <w:t>.</w:t>
      </w:r>
    </w:p>
    <w:p w14:paraId="7850A145" w14:textId="1A918D34" w:rsidR="00C44A9A" w:rsidRDefault="00C44A9A" w:rsidP="00C44A9A">
      <w:pPr>
        <w:pStyle w:val="3"/>
        <w:numPr>
          <w:ilvl w:val="1"/>
          <w:numId w:val="3"/>
        </w:numPr>
        <w:shd w:val="clear" w:color="auto" w:fill="auto"/>
        <w:spacing w:before="0" w:line="240" w:lineRule="auto"/>
        <w:ind w:left="20" w:right="20" w:firstLine="0"/>
        <w:contextualSpacing/>
        <w:jc w:val="both"/>
        <w:rPr>
          <w:sz w:val="24"/>
          <w:szCs w:val="24"/>
        </w:rPr>
      </w:pPr>
      <w:r w:rsidRPr="00C44A9A">
        <w:rPr>
          <w:sz w:val="24"/>
          <w:szCs w:val="24"/>
        </w:rPr>
        <w:t>Обследование пр</w:t>
      </w:r>
      <w:r w:rsidR="00436B3B">
        <w:rPr>
          <w:sz w:val="24"/>
          <w:szCs w:val="24"/>
        </w:rPr>
        <w:t>оводится каждым специалистом ППК</w:t>
      </w:r>
      <w:r w:rsidRPr="00C44A9A">
        <w:rPr>
          <w:sz w:val="24"/>
          <w:szCs w:val="24"/>
        </w:rPr>
        <w:t xml:space="preserve"> индивидуально (до обсуждения на планов</w:t>
      </w:r>
      <w:r w:rsidR="00436B3B">
        <w:rPr>
          <w:sz w:val="24"/>
          <w:szCs w:val="24"/>
        </w:rPr>
        <w:t>ом заседании ППК</w:t>
      </w:r>
      <w:r w:rsidRPr="00C44A9A">
        <w:rPr>
          <w:sz w:val="24"/>
          <w:szCs w:val="24"/>
        </w:rPr>
        <w:t>) с учетом возрастной физической нагрузки на ребенка.</w:t>
      </w:r>
    </w:p>
    <w:p w14:paraId="4847D0E6" w14:textId="77777777" w:rsidR="00C44A9A" w:rsidRDefault="00C44A9A" w:rsidP="00C44A9A">
      <w:pPr>
        <w:pStyle w:val="3"/>
        <w:numPr>
          <w:ilvl w:val="1"/>
          <w:numId w:val="3"/>
        </w:numPr>
        <w:shd w:val="clear" w:color="auto" w:fill="auto"/>
        <w:spacing w:before="0" w:line="240" w:lineRule="auto"/>
        <w:ind w:left="20" w:right="20" w:firstLine="0"/>
        <w:contextualSpacing/>
        <w:jc w:val="both"/>
        <w:rPr>
          <w:sz w:val="24"/>
          <w:szCs w:val="24"/>
        </w:rPr>
      </w:pPr>
      <w:r w:rsidRPr="00C44A9A">
        <w:rPr>
          <w:sz w:val="24"/>
          <w:szCs w:val="24"/>
        </w:rPr>
        <w:t xml:space="preserve">По данным обследования каждым специалистом составляется </w:t>
      </w:r>
      <w:proofErr w:type="gramStart"/>
      <w:r w:rsidRPr="00C44A9A">
        <w:rPr>
          <w:sz w:val="24"/>
          <w:szCs w:val="24"/>
        </w:rPr>
        <w:t>заключение</w:t>
      </w:r>
      <w:proofErr w:type="gramEnd"/>
      <w:r w:rsidRPr="00C44A9A">
        <w:rPr>
          <w:sz w:val="24"/>
          <w:szCs w:val="24"/>
        </w:rPr>
        <w:t xml:space="preserve"> и разрабатываются рекомендации.</w:t>
      </w:r>
    </w:p>
    <w:p w14:paraId="0625D2B6" w14:textId="131541AF" w:rsidR="000A7BBD" w:rsidRDefault="000A7BBD" w:rsidP="000A7BBD">
      <w:pPr>
        <w:pStyle w:val="3"/>
        <w:numPr>
          <w:ilvl w:val="1"/>
          <w:numId w:val="3"/>
        </w:numPr>
        <w:shd w:val="clear" w:color="auto" w:fill="auto"/>
        <w:spacing w:before="0" w:line="240" w:lineRule="auto"/>
        <w:ind w:left="20" w:right="20" w:firstLine="0"/>
        <w:contextualSpacing/>
        <w:jc w:val="both"/>
        <w:rPr>
          <w:sz w:val="24"/>
          <w:szCs w:val="24"/>
        </w:rPr>
      </w:pPr>
      <w:r w:rsidRPr="000A7BBD">
        <w:rPr>
          <w:sz w:val="24"/>
          <w:szCs w:val="24"/>
        </w:rPr>
        <w:t xml:space="preserve">Заключения специалистов, коллегиальное </w:t>
      </w:r>
      <w:r>
        <w:rPr>
          <w:sz w:val="24"/>
          <w:szCs w:val="24"/>
        </w:rPr>
        <w:t>заключение П</w:t>
      </w:r>
      <w:r w:rsidR="00436B3B">
        <w:rPr>
          <w:sz w:val="24"/>
          <w:szCs w:val="24"/>
        </w:rPr>
        <w:t xml:space="preserve">ПК </w:t>
      </w:r>
      <w:r w:rsidRPr="000A7BBD">
        <w:rPr>
          <w:sz w:val="24"/>
          <w:szCs w:val="24"/>
        </w:rPr>
        <w:t>доводятся до сведения родителей (законных представителей) в доступной для понимания форме, предложенные рекомендации реализуются только с их согласия.</w:t>
      </w:r>
    </w:p>
    <w:p w14:paraId="74114AB5" w14:textId="7726C83E" w:rsidR="000A7BBD" w:rsidRDefault="000A7BBD" w:rsidP="000A7BBD">
      <w:pPr>
        <w:pStyle w:val="3"/>
        <w:numPr>
          <w:ilvl w:val="1"/>
          <w:numId w:val="3"/>
        </w:numPr>
        <w:shd w:val="clear" w:color="auto" w:fill="auto"/>
        <w:spacing w:before="0" w:line="240" w:lineRule="auto"/>
        <w:ind w:left="20" w:right="20" w:firstLine="0"/>
        <w:contextualSpacing/>
        <w:jc w:val="both"/>
        <w:rPr>
          <w:sz w:val="24"/>
          <w:szCs w:val="24"/>
        </w:rPr>
      </w:pPr>
      <w:r w:rsidRPr="000A7BBD">
        <w:rPr>
          <w:sz w:val="24"/>
          <w:szCs w:val="24"/>
        </w:rPr>
        <w:t>При направлении ребенка на ПМПК ко</w:t>
      </w:r>
      <w:r>
        <w:rPr>
          <w:sz w:val="24"/>
          <w:szCs w:val="24"/>
        </w:rPr>
        <w:t>пия коллегиального заключения П</w:t>
      </w:r>
      <w:r w:rsidR="00436B3B">
        <w:rPr>
          <w:sz w:val="24"/>
          <w:szCs w:val="24"/>
        </w:rPr>
        <w:t>ПК</w:t>
      </w:r>
      <w:r w:rsidRPr="000A7BBD">
        <w:rPr>
          <w:sz w:val="24"/>
          <w:szCs w:val="24"/>
        </w:rPr>
        <w:t xml:space="preserve"> выдается родителям (законным представителям) на руки или направляется по почте, копии заключений специалистов направляются только по почте или </w:t>
      </w:r>
      <w:r>
        <w:rPr>
          <w:sz w:val="24"/>
          <w:szCs w:val="24"/>
        </w:rPr>
        <w:t>сопровождаются представителем П</w:t>
      </w:r>
      <w:r w:rsidR="00436B3B">
        <w:rPr>
          <w:sz w:val="24"/>
          <w:szCs w:val="24"/>
        </w:rPr>
        <w:t>ПК</w:t>
      </w:r>
      <w:r w:rsidRPr="000A7BBD">
        <w:rPr>
          <w:sz w:val="24"/>
          <w:szCs w:val="24"/>
        </w:rPr>
        <w:t>. В другие учреждения и организации заключения специалистов</w:t>
      </w:r>
      <w:r>
        <w:rPr>
          <w:sz w:val="24"/>
          <w:szCs w:val="24"/>
        </w:rPr>
        <w:t xml:space="preserve"> или коллегиальное заключение П</w:t>
      </w:r>
      <w:r w:rsidR="00436B3B">
        <w:rPr>
          <w:sz w:val="24"/>
          <w:szCs w:val="24"/>
        </w:rPr>
        <w:t>ПК</w:t>
      </w:r>
      <w:r w:rsidRPr="000A7BBD">
        <w:rPr>
          <w:sz w:val="24"/>
          <w:szCs w:val="24"/>
        </w:rPr>
        <w:t xml:space="preserve"> могут направляться только по официальному запросу.</w:t>
      </w:r>
    </w:p>
    <w:p w14:paraId="566C039B" w14:textId="09717728" w:rsidR="000A7BBD" w:rsidRPr="00E51A46" w:rsidRDefault="000A7BBD" w:rsidP="000A7BBD">
      <w:pPr>
        <w:pStyle w:val="3"/>
        <w:numPr>
          <w:ilvl w:val="1"/>
          <w:numId w:val="3"/>
        </w:numPr>
        <w:shd w:val="clear" w:color="auto" w:fill="auto"/>
        <w:spacing w:before="0" w:line="240" w:lineRule="auto"/>
        <w:ind w:left="20" w:right="20" w:firstLine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На заседании П</w:t>
      </w:r>
      <w:r w:rsidR="00436B3B">
        <w:rPr>
          <w:sz w:val="24"/>
          <w:szCs w:val="24"/>
        </w:rPr>
        <w:t>ПК</w:t>
      </w:r>
      <w:r w:rsidRPr="000A7BBD">
        <w:rPr>
          <w:sz w:val="24"/>
          <w:szCs w:val="24"/>
        </w:rPr>
        <w:t xml:space="preserve"> ведущий специалист, а также все специалисты, участвовавшие в обследо</w:t>
      </w:r>
      <w:r>
        <w:rPr>
          <w:sz w:val="24"/>
          <w:szCs w:val="24"/>
        </w:rPr>
        <w:t>вании</w:t>
      </w:r>
      <w:r w:rsidRPr="000A7BBD">
        <w:rPr>
          <w:sz w:val="24"/>
          <w:szCs w:val="24"/>
        </w:rPr>
        <w:t>, представляют заключения на ребенка и рекоменда</w:t>
      </w:r>
      <w:r>
        <w:rPr>
          <w:sz w:val="24"/>
          <w:szCs w:val="24"/>
        </w:rPr>
        <w:t>ции. Коллегиальное заключение П</w:t>
      </w:r>
      <w:r w:rsidR="00436B3B">
        <w:rPr>
          <w:sz w:val="24"/>
          <w:szCs w:val="24"/>
        </w:rPr>
        <w:t>ПК</w:t>
      </w:r>
      <w:r w:rsidRPr="000A7BBD">
        <w:rPr>
          <w:sz w:val="24"/>
          <w:szCs w:val="24"/>
        </w:rPr>
        <w:t xml:space="preserve"> содержит обобщенную характеристику структуры психофизического развития ребенка (без указания диагноза) и программу специальной (коррекционной) помощи, обобщающую рекомендации специалистов; подписывается </w:t>
      </w:r>
      <w:r>
        <w:rPr>
          <w:sz w:val="24"/>
          <w:szCs w:val="24"/>
        </w:rPr>
        <w:t>председателем и всеми членами П</w:t>
      </w:r>
      <w:r w:rsidR="00436B3B">
        <w:rPr>
          <w:sz w:val="24"/>
          <w:szCs w:val="24"/>
        </w:rPr>
        <w:t>ПК</w:t>
      </w:r>
      <w:r w:rsidRPr="000A7BBD">
        <w:rPr>
          <w:sz w:val="24"/>
          <w:szCs w:val="24"/>
        </w:rPr>
        <w:t>.</w:t>
      </w:r>
    </w:p>
    <w:p w14:paraId="08D322E9" w14:textId="32265584" w:rsidR="005C4A5E" w:rsidRPr="00E51A46" w:rsidRDefault="00842BE9" w:rsidP="00E51A46">
      <w:pPr>
        <w:pStyle w:val="3"/>
        <w:numPr>
          <w:ilvl w:val="1"/>
          <w:numId w:val="3"/>
        </w:numPr>
        <w:shd w:val="clear" w:color="auto" w:fill="auto"/>
        <w:spacing w:before="0" w:line="240" w:lineRule="auto"/>
        <w:ind w:left="20" w:right="20" w:firstLine="0"/>
        <w:contextualSpacing/>
        <w:jc w:val="both"/>
        <w:rPr>
          <w:sz w:val="24"/>
          <w:szCs w:val="24"/>
        </w:rPr>
      </w:pPr>
      <w:r w:rsidRPr="00E51A46">
        <w:rPr>
          <w:sz w:val="24"/>
          <w:szCs w:val="24"/>
        </w:rPr>
        <w:t xml:space="preserve"> Заседания ПП</w:t>
      </w:r>
      <w:r w:rsidR="00436B3B">
        <w:rPr>
          <w:sz w:val="24"/>
          <w:szCs w:val="24"/>
        </w:rPr>
        <w:t>К</w:t>
      </w:r>
      <w:r w:rsidRPr="00E51A46">
        <w:rPr>
          <w:sz w:val="24"/>
          <w:szCs w:val="24"/>
        </w:rPr>
        <w:t xml:space="preserve"> проводятся по мере необходимости и готовности диагностических и аналитических материалов, необходимых дл</w:t>
      </w:r>
      <w:r w:rsidR="003B662D" w:rsidRPr="00E51A46">
        <w:rPr>
          <w:sz w:val="24"/>
          <w:szCs w:val="24"/>
        </w:rPr>
        <w:t>я решения конкретной психолого-</w:t>
      </w:r>
      <w:r w:rsidRPr="00E51A46">
        <w:rPr>
          <w:sz w:val="24"/>
          <w:szCs w:val="24"/>
        </w:rPr>
        <w:t>педагогической проблемы.</w:t>
      </w:r>
    </w:p>
    <w:p w14:paraId="26EEF0B4" w14:textId="64DF81C3" w:rsidR="005C4A5E" w:rsidRPr="00E51A46" w:rsidRDefault="00842BE9" w:rsidP="00E51A46">
      <w:pPr>
        <w:pStyle w:val="3"/>
        <w:numPr>
          <w:ilvl w:val="1"/>
          <w:numId w:val="3"/>
        </w:numPr>
        <w:shd w:val="clear" w:color="auto" w:fill="auto"/>
        <w:spacing w:before="0" w:line="240" w:lineRule="auto"/>
        <w:ind w:left="20" w:firstLine="0"/>
        <w:contextualSpacing/>
        <w:jc w:val="both"/>
        <w:rPr>
          <w:sz w:val="24"/>
          <w:szCs w:val="24"/>
        </w:rPr>
      </w:pPr>
      <w:r w:rsidRPr="00E51A46">
        <w:rPr>
          <w:sz w:val="24"/>
          <w:szCs w:val="24"/>
        </w:rPr>
        <w:t xml:space="preserve"> Заседание ПП</w:t>
      </w:r>
      <w:r w:rsidR="00436B3B">
        <w:rPr>
          <w:sz w:val="24"/>
          <w:szCs w:val="24"/>
        </w:rPr>
        <w:t>К</w:t>
      </w:r>
      <w:r w:rsidRPr="00E51A46">
        <w:rPr>
          <w:sz w:val="24"/>
          <w:szCs w:val="24"/>
        </w:rPr>
        <w:t xml:space="preserve"> может быть созвано его руководителем в экстренном порядке.</w:t>
      </w:r>
    </w:p>
    <w:p w14:paraId="3794FBBD" w14:textId="77777777" w:rsidR="005C4A5E" w:rsidRPr="00E51A46" w:rsidRDefault="00842BE9" w:rsidP="00E51A46">
      <w:pPr>
        <w:pStyle w:val="3"/>
        <w:numPr>
          <w:ilvl w:val="1"/>
          <w:numId w:val="3"/>
        </w:numPr>
        <w:shd w:val="clear" w:color="auto" w:fill="auto"/>
        <w:spacing w:before="0" w:line="240" w:lineRule="auto"/>
        <w:ind w:left="20" w:firstLine="0"/>
        <w:contextualSpacing/>
        <w:jc w:val="both"/>
        <w:rPr>
          <w:sz w:val="24"/>
          <w:szCs w:val="24"/>
        </w:rPr>
      </w:pPr>
      <w:r w:rsidRPr="00E51A46">
        <w:rPr>
          <w:sz w:val="24"/>
          <w:szCs w:val="24"/>
        </w:rPr>
        <w:t>Для обследования на консилиуме должны быть представлены документы:</w:t>
      </w:r>
    </w:p>
    <w:p w14:paraId="698A4D09" w14:textId="77777777" w:rsidR="005C4A5E" w:rsidRPr="00E51A46" w:rsidRDefault="00842BE9" w:rsidP="00E51A46">
      <w:pPr>
        <w:pStyle w:val="3"/>
        <w:numPr>
          <w:ilvl w:val="0"/>
          <w:numId w:val="4"/>
        </w:numPr>
        <w:shd w:val="clear" w:color="auto" w:fill="auto"/>
        <w:tabs>
          <w:tab w:val="left" w:pos="655"/>
        </w:tabs>
        <w:spacing w:before="0" w:line="240" w:lineRule="auto"/>
        <w:ind w:left="20" w:firstLine="0"/>
        <w:contextualSpacing/>
        <w:jc w:val="both"/>
        <w:rPr>
          <w:sz w:val="24"/>
          <w:szCs w:val="24"/>
        </w:rPr>
      </w:pPr>
      <w:r w:rsidRPr="00E51A46">
        <w:rPr>
          <w:sz w:val="24"/>
          <w:szCs w:val="24"/>
        </w:rPr>
        <w:t>педагогическое представление с описанием возникших проблем</w:t>
      </w:r>
      <w:r w:rsidR="000150C5">
        <w:rPr>
          <w:sz w:val="24"/>
          <w:szCs w:val="24"/>
        </w:rPr>
        <w:t xml:space="preserve"> (Приложение 2)</w:t>
      </w:r>
      <w:r w:rsidRPr="00E51A46">
        <w:rPr>
          <w:sz w:val="24"/>
          <w:szCs w:val="24"/>
        </w:rPr>
        <w:t>;</w:t>
      </w:r>
    </w:p>
    <w:p w14:paraId="79BA4821" w14:textId="77777777" w:rsidR="005C4A5E" w:rsidRPr="00E51A46" w:rsidRDefault="003B662D" w:rsidP="00E51A46">
      <w:pPr>
        <w:pStyle w:val="3"/>
        <w:numPr>
          <w:ilvl w:val="0"/>
          <w:numId w:val="4"/>
        </w:numPr>
        <w:shd w:val="clear" w:color="auto" w:fill="auto"/>
        <w:tabs>
          <w:tab w:val="left" w:pos="655"/>
        </w:tabs>
        <w:spacing w:before="0" w:after="37" w:line="240" w:lineRule="auto"/>
        <w:ind w:left="20" w:firstLine="0"/>
        <w:contextualSpacing/>
        <w:jc w:val="both"/>
        <w:rPr>
          <w:sz w:val="24"/>
          <w:szCs w:val="24"/>
        </w:rPr>
      </w:pPr>
      <w:r w:rsidRPr="00E51A46">
        <w:rPr>
          <w:sz w:val="24"/>
          <w:szCs w:val="24"/>
        </w:rPr>
        <w:t>выписка из истории развития ребе</w:t>
      </w:r>
      <w:r w:rsidR="00842BE9" w:rsidRPr="00E51A46">
        <w:rPr>
          <w:sz w:val="24"/>
          <w:szCs w:val="24"/>
        </w:rPr>
        <w:t>нка (при наличии);</w:t>
      </w:r>
    </w:p>
    <w:p w14:paraId="7A6E0F79" w14:textId="77777777" w:rsidR="00144AD0" w:rsidRDefault="00842BE9" w:rsidP="00E51A46">
      <w:pPr>
        <w:pStyle w:val="3"/>
        <w:numPr>
          <w:ilvl w:val="0"/>
          <w:numId w:val="4"/>
        </w:numPr>
        <w:shd w:val="clear" w:color="auto" w:fill="auto"/>
        <w:tabs>
          <w:tab w:val="left" w:pos="655"/>
        </w:tabs>
        <w:spacing w:before="0" w:line="240" w:lineRule="auto"/>
        <w:ind w:left="20" w:firstLine="0"/>
        <w:contextualSpacing/>
        <w:jc w:val="both"/>
        <w:rPr>
          <w:sz w:val="24"/>
          <w:szCs w:val="24"/>
        </w:rPr>
      </w:pPr>
      <w:r w:rsidRPr="00E51A46">
        <w:rPr>
          <w:sz w:val="24"/>
          <w:szCs w:val="24"/>
        </w:rPr>
        <w:t>заключения психолога</w:t>
      </w:r>
      <w:r w:rsidR="000150C5">
        <w:rPr>
          <w:sz w:val="24"/>
          <w:szCs w:val="24"/>
        </w:rPr>
        <w:t xml:space="preserve"> (Приложение 2)</w:t>
      </w:r>
      <w:r w:rsidR="00144AD0">
        <w:rPr>
          <w:sz w:val="24"/>
          <w:szCs w:val="24"/>
        </w:rPr>
        <w:t>;</w:t>
      </w:r>
      <w:r w:rsidR="003B662D" w:rsidRPr="00E51A46">
        <w:rPr>
          <w:sz w:val="24"/>
          <w:szCs w:val="24"/>
        </w:rPr>
        <w:t xml:space="preserve"> </w:t>
      </w:r>
    </w:p>
    <w:p w14:paraId="6B548DF7" w14:textId="77777777" w:rsidR="005C4A5E" w:rsidRPr="00E51A46" w:rsidRDefault="00144AD0" w:rsidP="00E51A46">
      <w:pPr>
        <w:pStyle w:val="3"/>
        <w:numPr>
          <w:ilvl w:val="0"/>
          <w:numId w:val="4"/>
        </w:numPr>
        <w:shd w:val="clear" w:color="auto" w:fill="auto"/>
        <w:tabs>
          <w:tab w:val="left" w:pos="655"/>
        </w:tabs>
        <w:spacing w:before="0" w:line="240" w:lineRule="auto"/>
        <w:ind w:left="20" w:firstLine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заключение </w:t>
      </w:r>
      <w:r w:rsidR="003B662D" w:rsidRPr="00E51A46">
        <w:rPr>
          <w:sz w:val="24"/>
          <w:szCs w:val="24"/>
        </w:rPr>
        <w:t>логопеда (при наличии)</w:t>
      </w:r>
      <w:r w:rsidR="00842BE9" w:rsidRPr="00E51A46">
        <w:rPr>
          <w:sz w:val="24"/>
          <w:szCs w:val="24"/>
        </w:rPr>
        <w:t>;</w:t>
      </w:r>
    </w:p>
    <w:p w14:paraId="25D7240F" w14:textId="77777777" w:rsidR="005C4A5E" w:rsidRPr="00E51A46" w:rsidRDefault="00842BE9" w:rsidP="00E51A46">
      <w:pPr>
        <w:pStyle w:val="3"/>
        <w:numPr>
          <w:ilvl w:val="0"/>
          <w:numId w:val="4"/>
        </w:numPr>
        <w:shd w:val="clear" w:color="auto" w:fill="auto"/>
        <w:tabs>
          <w:tab w:val="left" w:pos="655"/>
        </w:tabs>
        <w:spacing w:before="0" w:line="240" w:lineRule="auto"/>
        <w:ind w:left="20" w:firstLine="0"/>
        <w:contextualSpacing/>
        <w:jc w:val="both"/>
        <w:rPr>
          <w:sz w:val="24"/>
          <w:szCs w:val="24"/>
        </w:rPr>
      </w:pPr>
      <w:r w:rsidRPr="00E51A46">
        <w:rPr>
          <w:sz w:val="24"/>
          <w:szCs w:val="24"/>
        </w:rPr>
        <w:t>письменные работы по ру</w:t>
      </w:r>
      <w:r w:rsidR="003B662D" w:rsidRPr="00E51A46">
        <w:rPr>
          <w:sz w:val="24"/>
          <w:szCs w:val="24"/>
        </w:rPr>
        <w:t>сскому языку, математике</w:t>
      </w:r>
      <w:r w:rsidRPr="00E51A46">
        <w:rPr>
          <w:sz w:val="24"/>
          <w:szCs w:val="24"/>
        </w:rPr>
        <w:t xml:space="preserve"> т.д.</w:t>
      </w:r>
    </w:p>
    <w:p w14:paraId="498F1982" w14:textId="77777777" w:rsidR="005C4A5E" w:rsidRPr="00E51A46" w:rsidRDefault="00842BE9" w:rsidP="00E51A46">
      <w:pPr>
        <w:pStyle w:val="3"/>
        <w:numPr>
          <w:ilvl w:val="1"/>
          <w:numId w:val="3"/>
        </w:numPr>
        <w:shd w:val="clear" w:color="auto" w:fill="auto"/>
        <w:spacing w:before="0" w:line="240" w:lineRule="auto"/>
        <w:ind w:left="20" w:firstLine="0"/>
        <w:contextualSpacing/>
        <w:jc w:val="both"/>
        <w:rPr>
          <w:sz w:val="24"/>
          <w:szCs w:val="24"/>
        </w:rPr>
      </w:pPr>
      <w:r w:rsidRPr="00E51A46">
        <w:rPr>
          <w:sz w:val="24"/>
          <w:szCs w:val="24"/>
        </w:rPr>
        <w:t xml:space="preserve"> Заседания ПМПК оформляются протоколом.</w:t>
      </w:r>
    </w:p>
    <w:p w14:paraId="11D263B3" w14:textId="77777777" w:rsidR="005C4A5E" w:rsidRPr="00E51A46" w:rsidRDefault="00842BE9" w:rsidP="00E51A46">
      <w:pPr>
        <w:pStyle w:val="3"/>
        <w:numPr>
          <w:ilvl w:val="1"/>
          <w:numId w:val="3"/>
        </w:numPr>
        <w:shd w:val="clear" w:color="auto" w:fill="auto"/>
        <w:spacing w:before="0" w:line="240" w:lineRule="auto"/>
        <w:ind w:left="20" w:firstLine="0"/>
        <w:contextualSpacing/>
        <w:jc w:val="both"/>
        <w:rPr>
          <w:sz w:val="24"/>
          <w:szCs w:val="24"/>
        </w:rPr>
      </w:pPr>
      <w:r w:rsidRPr="00E51A46">
        <w:rPr>
          <w:sz w:val="24"/>
          <w:szCs w:val="24"/>
        </w:rPr>
        <w:t xml:space="preserve"> Организация заседаний проводится в два этапа:</w:t>
      </w:r>
    </w:p>
    <w:p w14:paraId="4F478AD7" w14:textId="77777777" w:rsidR="003B662D" w:rsidRPr="00E51A46" w:rsidRDefault="00B47925" w:rsidP="00E51A46">
      <w:pPr>
        <w:pStyle w:val="3"/>
        <w:shd w:val="clear" w:color="auto" w:fill="auto"/>
        <w:spacing w:before="0" w:line="240" w:lineRule="auto"/>
        <w:ind w:left="20" w:firstLine="0"/>
        <w:contextualSpacing/>
        <w:jc w:val="both"/>
        <w:rPr>
          <w:sz w:val="24"/>
          <w:szCs w:val="24"/>
        </w:rPr>
      </w:pPr>
      <w:r>
        <w:rPr>
          <w:rStyle w:val="a5"/>
          <w:sz w:val="24"/>
          <w:szCs w:val="24"/>
        </w:rPr>
        <w:t xml:space="preserve">-         </w:t>
      </w:r>
      <w:r w:rsidR="00842BE9" w:rsidRPr="00E51A46">
        <w:rPr>
          <w:rStyle w:val="a5"/>
          <w:sz w:val="24"/>
          <w:szCs w:val="24"/>
        </w:rPr>
        <w:t>подготовительный:</w:t>
      </w:r>
      <w:r w:rsidR="003B662D" w:rsidRPr="00E51A46">
        <w:rPr>
          <w:rStyle w:val="11"/>
          <w:sz w:val="24"/>
          <w:szCs w:val="24"/>
        </w:rPr>
        <w:t xml:space="preserve"> </w:t>
      </w:r>
      <w:r w:rsidR="00842BE9" w:rsidRPr="00E51A46">
        <w:rPr>
          <w:sz w:val="24"/>
          <w:szCs w:val="24"/>
        </w:rPr>
        <w:t>сбор, обобщение диагностических, аналитических</w:t>
      </w:r>
      <w:r w:rsidR="00842BE9" w:rsidRPr="00E51A46">
        <w:rPr>
          <w:sz w:val="24"/>
          <w:szCs w:val="24"/>
        </w:rPr>
        <w:tab/>
        <w:t>данных,</w:t>
      </w:r>
      <w:r w:rsidR="003B662D" w:rsidRPr="00E51A46">
        <w:rPr>
          <w:sz w:val="24"/>
          <w:szCs w:val="24"/>
        </w:rPr>
        <w:t xml:space="preserve"> формирование предварительных выводов и рекомендаций;</w:t>
      </w:r>
    </w:p>
    <w:p w14:paraId="06A63885" w14:textId="77777777" w:rsidR="005C4A5E" w:rsidRPr="00E51A46" w:rsidRDefault="00842BE9" w:rsidP="00E51A46">
      <w:pPr>
        <w:pStyle w:val="3"/>
        <w:numPr>
          <w:ilvl w:val="0"/>
          <w:numId w:val="4"/>
        </w:numPr>
        <w:shd w:val="clear" w:color="auto" w:fill="auto"/>
        <w:tabs>
          <w:tab w:val="left" w:pos="655"/>
        </w:tabs>
        <w:spacing w:before="0" w:line="240" w:lineRule="auto"/>
        <w:ind w:left="20" w:right="20" w:firstLine="0"/>
        <w:contextualSpacing/>
        <w:jc w:val="both"/>
        <w:rPr>
          <w:sz w:val="24"/>
          <w:szCs w:val="24"/>
        </w:rPr>
      </w:pPr>
      <w:proofErr w:type="gramStart"/>
      <w:r w:rsidRPr="00E51A46">
        <w:rPr>
          <w:rStyle w:val="a5"/>
          <w:sz w:val="24"/>
          <w:szCs w:val="24"/>
        </w:rPr>
        <w:t>основной</w:t>
      </w:r>
      <w:proofErr w:type="gramEnd"/>
      <w:r w:rsidRPr="00E51A46">
        <w:rPr>
          <w:rStyle w:val="a5"/>
          <w:sz w:val="24"/>
          <w:szCs w:val="24"/>
        </w:rPr>
        <w:t>:</w:t>
      </w:r>
      <w:r w:rsidRPr="00E51A46">
        <w:rPr>
          <w:rStyle w:val="11"/>
          <w:sz w:val="24"/>
          <w:szCs w:val="24"/>
        </w:rPr>
        <w:t xml:space="preserve"> </w:t>
      </w:r>
      <w:r w:rsidRPr="00E51A46">
        <w:rPr>
          <w:sz w:val="24"/>
          <w:szCs w:val="24"/>
        </w:rPr>
        <w:t>обсуждение аналитических данных и предварительных выводов, выработка коллективных рекомендаций.</w:t>
      </w:r>
    </w:p>
    <w:p w14:paraId="31D2F4B3" w14:textId="77777777" w:rsidR="005C4A5E" w:rsidRPr="00E51A46" w:rsidRDefault="00842BE9" w:rsidP="00E51A46">
      <w:pPr>
        <w:pStyle w:val="3"/>
        <w:numPr>
          <w:ilvl w:val="0"/>
          <w:numId w:val="4"/>
        </w:numPr>
        <w:shd w:val="clear" w:color="auto" w:fill="auto"/>
        <w:tabs>
          <w:tab w:val="left" w:pos="655"/>
          <w:tab w:val="right" w:pos="10122"/>
        </w:tabs>
        <w:spacing w:before="0" w:line="240" w:lineRule="auto"/>
        <w:ind w:left="20" w:firstLine="0"/>
        <w:contextualSpacing/>
        <w:jc w:val="both"/>
        <w:rPr>
          <w:sz w:val="24"/>
          <w:szCs w:val="24"/>
        </w:rPr>
      </w:pPr>
      <w:r w:rsidRPr="00E51A46">
        <w:rPr>
          <w:sz w:val="24"/>
          <w:szCs w:val="24"/>
        </w:rPr>
        <w:lastRenderedPageBreak/>
        <w:t>рекомендации по проведению дальнейшей коррекционно-развивающей</w:t>
      </w:r>
      <w:r w:rsidRPr="00E51A46">
        <w:rPr>
          <w:sz w:val="24"/>
          <w:szCs w:val="24"/>
        </w:rPr>
        <w:tab/>
        <w:t>работы,</w:t>
      </w:r>
    </w:p>
    <w:p w14:paraId="05023B37" w14:textId="77777777" w:rsidR="005C4A5E" w:rsidRPr="00E51A46" w:rsidRDefault="003B662D" w:rsidP="00E51A46">
      <w:pPr>
        <w:pStyle w:val="3"/>
        <w:shd w:val="clear" w:color="auto" w:fill="auto"/>
        <w:spacing w:before="0" w:line="240" w:lineRule="auto"/>
        <w:ind w:left="20" w:right="20" w:firstLine="0"/>
        <w:contextualSpacing/>
        <w:jc w:val="both"/>
        <w:rPr>
          <w:sz w:val="24"/>
          <w:szCs w:val="24"/>
        </w:rPr>
      </w:pPr>
      <w:proofErr w:type="gramStart"/>
      <w:r w:rsidRPr="00E51A46">
        <w:rPr>
          <w:sz w:val="24"/>
          <w:szCs w:val="24"/>
        </w:rPr>
        <w:t>утвержде</w:t>
      </w:r>
      <w:r w:rsidR="00842BE9" w:rsidRPr="00E51A46">
        <w:rPr>
          <w:sz w:val="24"/>
          <w:szCs w:val="24"/>
        </w:rPr>
        <w:t>нные</w:t>
      </w:r>
      <w:proofErr w:type="gramEnd"/>
      <w:r w:rsidR="00842BE9" w:rsidRPr="00E51A46">
        <w:rPr>
          <w:sz w:val="24"/>
          <w:szCs w:val="24"/>
        </w:rPr>
        <w:t xml:space="preserve"> консилиумом, являются обязательными для всех</w:t>
      </w:r>
      <w:r w:rsidR="00B47925">
        <w:rPr>
          <w:sz w:val="24"/>
          <w:szCs w:val="24"/>
        </w:rPr>
        <w:t xml:space="preserve"> специалистов, работающих с ребе</w:t>
      </w:r>
      <w:r w:rsidR="00842BE9" w:rsidRPr="00E51A46">
        <w:rPr>
          <w:sz w:val="24"/>
          <w:szCs w:val="24"/>
        </w:rPr>
        <w:t>нком.</w:t>
      </w:r>
    </w:p>
    <w:p w14:paraId="41A66BB2" w14:textId="77777777" w:rsidR="005C4A5E" w:rsidRPr="00E51A46" w:rsidRDefault="00842BE9" w:rsidP="00E51A46">
      <w:pPr>
        <w:pStyle w:val="3"/>
        <w:numPr>
          <w:ilvl w:val="1"/>
          <w:numId w:val="3"/>
        </w:numPr>
        <w:shd w:val="clear" w:color="auto" w:fill="auto"/>
        <w:spacing w:before="0" w:line="240" w:lineRule="auto"/>
        <w:ind w:left="20" w:right="20" w:firstLine="0"/>
        <w:contextualSpacing/>
        <w:jc w:val="both"/>
        <w:rPr>
          <w:sz w:val="24"/>
          <w:szCs w:val="24"/>
        </w:rPr>
      </w:pPr>
      <w:r w:rsidRPr="00E51A46">
        <w:rPr>
          <w:sz w:val="24"/>
          <w:szCs w:val="24"/>
        </w:rPr>
        <w:t xml:space="preserve"> В ситуации </w:t>
      </w:r>
      <w:proofErr w:type="spellStart"/>
      <w:r w:rsidRPr="00E51A46">
        <w:rPr>
          <w:sz w:val="24"/>
          <w:szCs w:val="24"/>
        </w:rPr>
        <w:t>диа</w:t>
      </w:r>
      <w:r w:rsidR="003B662D" w:rsidRPr="00E51A46">
        <w:rPr>
          <w:sz w:val="24"/>
          <w:szCs w:val="24"/>
        </w:rPr>
        <w:t>гностически</w:t>
      </w:r>
      <w:proofErr w:type="spellEnd"/>
      <w:r w:rsidR="003B662D" w:rsidRPr="00E51A46">
        <w:rPr>
          <w:sz w:val="24"/>
          <w:szCs w:val="24"/>
        </w:rPr>
        <w:t xml:space="preserve"> сложных случаев ребе</w:t>
      </w:r>
      <w:r w:rsidRPr="00E51A46">
        <w:rPr>
          <w:sz w:val="24"/>
          <w:szCs w:val="24"/>
        </w:rPr>
        <w:t xml:space="preserve">нок направляется на ПМПК (ТП или </w:t>
      </w:r>
      <w:proofErr w:type="gramStart"/>
      <w:r w:rsidRPr="00E51A46">
        <w:rPr>
          <w:sz w:val="24"/>
          <w:szCs w:val="24"/>
        </w:rPr>
        <w:t>муниципальную</w:t>
      </w:r>
      <w:proofErr w:type="gramEnd"/>
      <w:r w:rsidRPr="00E51A46">
        <w:rPr>
          <w:sz w:val="24"/>
          <w:szCs w:val="24"/>
        </w:rPr>
        <w:t>).</w:t>
      </w:r>
    </w:p>
    <w:p w14:paraId="287E66C7" w14:textId="77777777" w:rsidR="005C4A5E" w:rsidRPr="00E51A46" w:rsidRDefault="00842BE9" w:rsidP="00E51A46">
      <w:pPr>
        <w:pStyle w:val="3"/>
        <w:numPr>
          <w:ilvl w:val="1"/>
          <w:numId w:val="3"/>
        </w:numPr>
        <w:shd w:val="clear" w:color="auto" w:fill="auto"/>
        <w:spacing w:before="0" w:line="240" w:lineRule="auto"/>
        <w:ind w:left="20" w:right="20" w:firstLine="0"/>
        <w:contextualSpacing/>
        <w:jc w:val="both"/>
        <w:rPr>
          <w:sz w:val="24"/>
          <w:szCs w:val="24"/>
        </w:rPr>
      </w:pPr>
      <w:r w:rsidRPr="00E51A46">
        <w:rPr>
          <w:sz w:val="24"/>
          <w:szCs w:val="24"/>
        </w:rPr>
        <w:t xml:space="preserve"> Протокол ППК оформляется секретарем консилиума не позднее, чем через 5 дней после его проведения и подписывается председателем и всеми членами ППК.</w:t>
      </w:r>
    </w:p>
    <w:p w14:paraId="1439B557" w14:textId="77777777" w:rsidR="005C4A5E" w:rsidRDefault="00842BE9" w:rsidP="00E51A46">
      <w:pPr>
        <w:pStyle w:val="3"/>
        <w:numPr>
          <w:ilvl w:val="1"/>
          <w:numId w:val="3"/>
        </w:numPr>
        <w:shd w:val="clear" w:color="auto" w:fill="auto"/>
        <w:tabs>
          <w:tab w:val="left" w:pos="691"/>
        </w:tabs>
        <w:spacing w:before="0" w:after="517" w:line="240" w:lineRule="auto"/>
        <w:ind w:left="40" w:right="540" w:firstLine="0"/>
        <w:contextualSpacing/>
        <w:jc w:val="left"/>
        <w:rPr>
          <w:sz w:val="24"/>
          <w:szCs w:val="24"/>
        </w:rPr>
      </w:pPr>
      <w:r w:rsidRPr="00E51A46">
        <w:rPr>
          <w:sz w:val="24"/>
          <w:szCs w:val="24"/>
        </w:rPr>
        <w:t>Председатель и члены ППК несут персональную ответственность за конф</w:t>
      </w:r>
      <w:r w:rsidR="00B47925">
        <w:rPr>
          <w:sz w:val="24"/>
          <w:szCs w:val="24"/>
        </w:rPr>
        <w:t>иденциальность информации о ребе</w:t>
      </w:r>
      <w:r w:rsidRPr="00E51A46">
        <w:rPr>
          <w:sz w:val="24"/>
          <w:szCs w:val="24"/>
        </w:rPr>
        <w:t>нке, полученной в процессе работы ППК.</w:t>
      </w:r>
    </w:p>
    <w:p w14:paraId="04EE844E" w14:textId="77777777" w:rsidR="000A7BBD" w:rsidRDefault="000A7BBD" w:rsidP="000150C5">
      <w:pPr>
        <w:pStyle w:val="3"/>
        <w:shd w:val="clear" w:color="auto" w:fill="auto"/>
        <w:tabs>
          <w:tab w:val="left" w:pos="691"/>
        </w:tabs>
        <w:spacing w:before="0" w:after="517" w:line="240" w:lineRule="auto"/>
        <w:ind w:left="40" w:right="540" w:firstLine="0"/>
        <w:contextualSpacing/>
        <w:jc w:val="left"/>
        <w:rPr>
          <w:sz w:val="24"/>
          <w:szCs w:val="24"/>
        </w:rPr>
      </w:pPr>
    </w:p>
    <w:p w14:paraId="4D565291" w14:textId="302D5158" w:rsidR="005C4A5E" w:rsidRPr="00E51A46" w:rsidRDefault="00842BE9" w:rsidP="006072E0">
      <w:pPr>
        <w:pStyle w:val="a7"/>
        <w:framePr w:w="10478" w:wrap="notBeside" w:vAnchor="text" w:hAnchor="text" w:xAlign="center" w:y="1"/>
        <w:shd w:val="clear" w:color="auto" w:fill="auto"/>
        <w:spacing w:line="240" w:lineRule="auto"/>
        <w:contextualSpacing/>
        <w:jc w:val="center"/>
        <w:rPr>
          <w:sz w:val="24"/>
          <w:szCs w:val="24"/>
        </w:rPr>
      </w:pPr>
      <w:r w:rsidRPr="00E51A46">
        <w:rPr>
          <w:sz w:val="24"/>
          <w:szCs w:val="24"/>
        </w:rPr>
        <w:t>6. Должностные обязанности участников ПП</w:t>
      </w:r>
      <w:r w:rsidR="00436B3B">
        <w:rPr>
          <w:sz w:val="24"/>
          <w:szCs w:val="24"/>
        </w:rPr>
        <w:t>К</w:t>
      </w:r>
    </w:p>
    <w:p w14:paraId="03AA614B" w14:textId="77777777" w:rsidR="003B662D" w:rsidRPr="00E51A46" w:rsidRDefault="003B662D" w:rsidP="00E51A46">
      <w:pPr>
        <w:pStyle w:val="a7"/>
        <w:framePr w:w="10478" w:wrap="notBeside" w:vAnchor="text" w:hAnchor="text" w:xAlign="center" w:y="1"/>
        <w:shd w:val="clear" w:color="auto" w:fill="auto"/>
        <w:spacing w:line="240" w:lineRule="auto"/>
        <w:contextualSpacing/>
        <w:rPr>
          <w:sz w:val="24"/>
          <w:szCs w:val="24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3085"/>
        <w:gridCol w:w="7840"/>
      </w:tblGrid>
      <w:tr w:rsidR="0002523F" w14:paraId="132BCBAF" w14:textId="77777777" w:rsidTr="0002523F">
        <w:trPr>
          <w:trHeight w:val="288"/>
        </w:trPr>
        <w:tc>
          <w:tcPr>
            <w:tcW w:w="3085" w:type="dxa"/>
          </w:tcPr>
          <w:p w14:paraId="3A631AD7" w14:textId="77777777" w:rsidR="0002523F" w:rsidRDefault="0002523F" w:rsidP="00E51A46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Участники</w:t>
            </w:r>
          </w:p>
        </w:tc>
        <w:tc>
          <w:tcPr>
            <w:tcW w:w="7840" w:type="dxa"/>
          </w:tcPr>
          <w:p w14:paraId="07098479" w14:textId="77777777" w:rsidR="0002523F" w:rsidRDefault="0002523F" w:rsidP="00E51A46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Должностные обязанности</w:t>
            </w:r>
          </w:p>
        </w:tc>
      </w:tr>
      <w:tr w:rsidR="0002523F" w14:paraId="3A073835" w14:textId="77777777" w:rsidTr="0002523F">
        <w:trPr>
          <w:trHeight w:val="1089"/>
        </w:trPr>
        <w:tc>
          <w:tcPr>
            <w:tcW w:w="3085" w:type="dxa"/>
          </w:tcPr>
          <w:p w14:paraId="1231B51F" w14:textId="77777777" w:rsidR="0002523F" w:rsidRDefault="0002523F" w:rsidP="00E51A46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Руководитель (председатель) ППК – заместитель директора по УВР</w:t>
            </w:r>
          </w:p>
        </w:tc>
        <w:tc>
          <w:tcPr>
            <w:tcW w:w="7840" w:type="dxa"/>
          </w:tcPr>
          <w:p w14:paraId="17FE10C0" w14:textId="77777777" w:rsidR="0002523F" w:rsidRDefault="0002523F" w:rsidP="00E51A46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организует работу ППК;</w:t>
            </w:r>
          </w:p>
          <w:p w14:paraId="08D548DB" w14:textId="77777777" w:rsidR="0002523F" w:rsidRDefault="0002523F" w:rsidP="00E51A46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формирует состав участников для очередного заседания;</w:t>
            </w:r>
          </w:p>
          <w:p w14:paraId="7958A863" w14:textId="77777777" w:rsidR="0002523F" w:rsidRDefault="0002523F" w:rsidP="00E51A46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формирует состав учащихся, которые обсуждаются или приглашаются на заседание;</w:t>
            </w:r>
          </w:p>
          <w:p w14:paraId="5940CBF5" w14:textId="77777777" w:rsidR="0002523F" w:rsidRDefault="0002523F" w:rsidP="00E51A46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координирует связи ППК с участниками образовательного процесса;</w:t>
            </w:r>
          </w:p>
          <w:p w14:paraId="25DD68B9" w14:textId="77777777" w:rsidR="0002523F" w:rsidRDefault="0002523F" w:rsidP="00E51A46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контролирует выполнение рекомендаций ППК</w:t>
            </w:r>
          </w:p>
        </w:tc>
      </w:tr>
      <w:tr w:rsidR="0002523F" w14:paraId="1D0FA4AC" w14:textId="77777777" w:rsidTr="0002523F">
        <w:tc>
          <w:tcPr>
            <w:tcW w:w="3085" w:type="dxa"/>
          </w:tcPr>
          <w:p w14:paraId="4204092B" w14:textId="77777777" w:rsidR="0002523F" w:rsidRDefault="0002523F" w:rsidP="00E51A46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Педагог-психолог школы</w:t>
            </w:r>
          </w:p>
        </w:tc>
        <w:tc>
          <w:tcPr>
            <w:tcW w:w="7840" w:type="dxa"/>
          </w:tcPr>
          <w:p w14:paraId="2FE08E23" w14:textId="77777777" w:rsidR="0002523F" w:rsidRDefault="0002523F" w:rsidP="00E51A46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организует сбор диагностических данных на подготовительном этапе;</w:t>
            </w:r>
          </w:p>
          <w:p w14:paraId="54B9B48C" w14:textId="77777777" w:rsidR="0002523F" w:rsidRDefault="0002523F" w:rsidP="00E51A46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FF41C4">
              <w:rPr>
                <w:rFonts w:ascii="Times New Roman" w:hAnsi="Times New Roman" w:cs="Times New Roman"/>
              </w:rPr>
              <w:t>обобщает, систематизирует полученные диагностические данные, готовит аналитические материалы;</w:t>
            </w:r>
          </w:p>
          <w:p w14:paraId="735044E9" w14:textId="77777777" w:rsidR="00FF41C4" w:rsidRDefault="00FF41C4" w:rsidP="00E51A46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формулирует выводы, гипотезы;</w:t>
            </w:r>
          </w:p>
          <w:p w14:paraId="6970879E" w14:textId="77777777" w:rsidR="00FF41C4" w:rsidRDefault="00FF41C4" w:rsidP="00E51A46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вырабатывает предварительные рекомендации</w:t>
            </w:r>
          </w:p>
        </w:tc>
      </w:tr>
      <w:tr w:rsidR="0002523F" w14:paraId="0817D668" w14:textId="77777777" w:rsidTr="0002523F">
        <w:tc>
          <w:tcPr>
            <w:tcW w:w="3085" w:type="dxa"/>
          </w:tcPr>
          <w:p w14:paraId="7C2D2004" w14:textId="77777777" w:rsidR="0002523F" w:rsidRDefault="00FF41C4" w:rsidP="00016D29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Учителя, работающие в классе.</w:t>
            </w:r>
          </w:p>
          <w:p w14:paraId="6A3228DF" w14:textId="77777777" w:rsidR="00FF41C4" w:rsidRDefault="00FF41C4" w:rsidP="00016D29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Классный руководитель</w:t>
            </w:r>
          </w:p>
        </w:tc>
        <w:tc>
          <w:tcPr>
            <w:tcW w:w="7840" w:type="dxa"/>
          </w:tcPr>
          <w:p w14:paraId="2156D0C0" w14:textId="77777777" w:rsidR="0002523F" w:rsidRDefault="00FF41C4" w:rsidP="00016D29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дают развернутую педагогическую характеристику на ученика по предлагаемой форме;</w:t>
            </w:r>
          </w:p>
          <w:p w14:paraId="1A931225" w14:textId="77777777" w:rsidR="00FF41C4" w:rsidRDefault="00FF41C4" w:rsidP="00016D29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формулируют педагогические гипотезы, выводы, рекомендации;</w:t>
            </w:r>
          </w:p>
          <w:p w14:paraId="172BD85B" w14:textId="77777777" w:rsidR="00FF41C4" w:rsidRDefault="00FF41C4" w:rsidP="00016D29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информирует о состоянии здоровья учащегося</w:t>
            </w:r>
          </w:p>
        </w:tc>
      </w:tr>
    </w:tbl>
    <w:p w14:paraId="158901DD" w14:textId="77777777" w:rsidR="005C4A5E" w:rsidRPr="00E51A46" w:rsidRDefault="005C4A5E" w:rsidP="00016D29">
      <w:pPr>
        <w:contextualSpacing/>
        <w:rPr>
          <w:rFonts w:ascii="Times New Roman" w:hAnsi="Times New Roman" w:cs="Times New Roman"/>
        </w:rPr>
      </w:pPr>
    </w:p>
    <w:p w14:paraId="441949F6" w14:textId="0836366D" w:rsidR="005C4A5E" w:rsidRPr="00E51A46" w:rsidRDefault="00842BE9" w:rsidP="00016D29">
      <w:pPr>
        <w:pStyle w:val="10"/>
        <w:keepNext/>
        <w:keepLines/>
        <w:numPr>
          <w:ilvl w:val="0"/>
          <w:numId w:val="10"/>
        </w:numPr>
        <w:shd w:val="clear" w:color="auto" w:fill="auto"/>
        <w:tabs>
          <w:tab w:val="left" w:pos="3234"/>
        </w:tabs>
        <w:spacing w:before="407" w:after="123" w:line="240" w:lineRule="auto"/>
        <w:ind w:left="2880"/>
        <w:contextualSpacing/>
        <w:jc w:val="both"/>
        <w:rPr>
          <w:sz w:val="24"/>
          <w:szCs w:val="24"/>
        </w:rPr>
      </w:pPr>
      <w:bookmarkStart w:id="6" w:name="bookmark6"/>
      <w:r w:rsidRPr="00E51A46">
        <w:rPr>
          <w:sz w:val="24"/>
          <w:szCs w:val="24"/>
        </w:rPr>
        <w:t xml:space="preserve">Ответственность специалистов </w:t>
      </w:r>
      <w:r w:rsidRPr="00016D29">
        <w:rPr>
          <w:rStyle w:val="12"/>
          <w:b/>
          <w:bCs/>
          <w:sz w:val="24"/>
          <w:szCs w:val="24"/>
          <w:u w:val="none"/>
        </w:rPr>
        <w:t>ПП</w:t>
      </w:r>
      <w:bookmarkEnd w:id="6"/>
      <w:r w:rsidR="00436B3B">
        <w:rPr>
          <w:rStyle w:val="12"/>
          <w:b/>
          <w:bCs/>
          <w:sz w:val="24"/>
          <w:szCs w:val="24"/>
          <w:u w:val="none"/>
        </w:rPr>
        <w:t>К</w:t>
      </w:r>
    </w:p>
    <w:p w14:paraId="19373192" w14:textId="77777777" w:rsidR="005C4A5E" w:rsidRPr="00E51A46" w:rsidRDefault="00842BE9" w:rsidP="00016D29">
      <w:pPr>
        <w:pStyle w:val="3"/>
        <w:shd w:val="clear" w:color="auto" w:fill="auto"/>
        <w:spacing w:before="0" w:line="240" w:lineRule="auto"/>
        <w:ind w:left="780" w:firstLine="0"/>
        <w:contextualSpacing/>
        <w:jc w:val="left"/>
        <w:rPr>
          <w:sz w:val="24"/>
          <w:szCs w:val="24"/>
        </w:rPr>
      </w:pPr>
      <w:r w:rsidRPr="00E51A46">
        <w:rPr>
          <w:sz w:val="24"/>
          <w:szCs w:val="24"/>
        </w:rPr>
        <w:t xml:space="preserve">Специалисты </w:t>
      </w:r>
      <w:proofErr w:type="spellStart"/>
      <w:r w:rsidRPr="00E51A46">
        <w:rPr>
          <w:sz w:val="24"/>
          <w:szCs w:val="24"/>
        </w:rPr>
        <w:t>ПП</w:t>
      </w:r>
      <w:r w:rsidR="00747A42">
        <w:rPr>
          <w:sz w:val="24"/>
          <w:szCs w:val="24"/>
        </w:rPr>
        <w:t>к</w:t>
      </w:r>
      <w:proofErr w:type="spellEnd"/>
      <w:r w:rsidRPr="00E51A46">
        <w:rPr>
          <w:sz w:val="24"/>
          <w:szCs w:val="24"/>
        </w:rPr>
        <w:t xml:space="preserve"> несут ответственность </w:t>
      </w:r>
      <w:proofErr w:type="gramStart"/>
      <w:r w:rsidRPr="00E51A46">
        <w:rPr>
          <w:sz w:val="24"/>
          <w:szCs w:val="24"/>
        </w:rPr>
        <w:t>за</w:t>
      </w:r>
      <w:proofErr w:type="gramEnd"/>
      <w:r w:rsidRPr="00E51A46">
        <w:rPr>
          <w:sz w:val="24"/>
          <w:szCs w:val="24"/>
        </w:rPr>
        <w:t>:</w:t>
      </w:r>
    </w:p>
    <w:p w14:paraId="75756149" w14:textId="77777777" w:rsidR="005C4A5E" w:rsidRPr="00E51A46" w:rsidRDefault="00842BE9" w:rsidP="00016D29">
      <w:pPr>
        <w:pStyle w:val="3"/>
        <w:numPr>
          <w:ilvl w:val="0"/>
          <w:numId w:val="4"/>
        </w:numPr>
        <w:shd w:val="clear" w:color="auto" w:fill="auto"/>
        <w:spacing w:before="0" w:line="240" w:lineRule="auto"/>
        <w:ind w:left="360" w:firstLine="0"/>
        <w:contextualSpacing/>
        <w:jc w:val="both"/>
        <w:rPr>
          <w:sz w:val="24"/>
          <w:szCs w:val="24"/>
        </w:rPr>
      </w:pPr>
      <w:r w:rsidRPr="00E51A46">
        <w:rPr>
          <w:sz w:val="24"/>
          <w:szCs w:val="24"/>
        </w:rPr>
        <w:t xml:space="preserve"> адекватность используемых диагностических и коррекционных методов работы;</w:t>
      </w:r>
    </w:p>
    <w:p w14:paraId="33223704" w14:textId="77777777" w:rsidR="005C4A5E" w:rsidRPr="00E51A46" w:rsidRDefault="00842BE9" w:rsidP="00016D29">
      <w:pPr>
        <w:pStyle w:val="3"/>
        <w:numPr>
          <w:ilvl w:val="0"/>
          <w:numId w:val="4"/>
        </w:numPr>
        <w:shd w:val="clear" w:color="auto" w:fill="auto"/>
        <w:spacing w:before="0" w:line="240" w:lineRule="auto"/>
        <w:ind w:left="360" w:firstLine="0"/>
        <w:contextualSpacing/>
        <w:jc w:val="both"/>
        <w:rPr>
          <w:sz w:val="24"/>
          <w:szCs w:val="24"/>
        </w:rPr>
      </w:pPr>
      <w:r w:rsidRPr="00E51A46">
        <w:rPr>
          <w:sz w:val="24"/>
          <w:szCs w:val="24"/>
        </w:rPr>
        <w:t xml:space="preserve"> обоснованность рекомендаций;</w:t>
      </w:r>
    </w:p>
    <w:p w14:paraId="42A553EB" w14:textId="77777777" w:rsidR="005C4A5E" w:rsidRPr="00E51A46" w:rsidRDefault="00842BE9" w:rsidP="00016D29">
      <w:pPr>
        <w:pStyle w:val="3"/>
        <w:numPr>
          <w:ilvl w:val="0"/>
          <w:numId w:val="4"/>
        </w:numPr>
        <w:shd w:val="clear" w:color="auto" w:fill="auto"/>
        <w:spacing w:before="0" w:line="240" w:lineRule="auto"/>
        <w:ind w:left="360" w:firstLine="0"/>
        <w:contextualSpacing/>
        <w:jc w:val="both"/>
        <w:rPr>
          <w:sz w:val="24"/>
          <w:szCs w:val="24"/>
        </w:rPr>
      </w:pPr>
      <w:r w:rsidRPr="00E51A46">
        <w:rPr>
          <w:sz w:val="24"/>
          <w:szCs w:val="24"/>
        </w:rPr>
        <w:t xml:space="preserve"> конфиденциальность полученной при обследовании информации;</w:t>
      </w:r>
    </w:p>
    <w:p w14:paraId="5B913270" w14:textId="77777777" w:rsidR="005C4A5E" w:rsidRDefault="00842BE9" w:rsidP="00E51A46">
      <w:pPr>
        <w:pStyle w:val="3"/>
        <w:numPr>
          <w:ilvl w:val="0"/>
          <w:numId w:val="4"/>
        </w:numPr>
        <w:shd w:val="clear" w:color="auto" w:fill="auto"/>
        <w:spacing w:before="0" w:after="375" w:line="240" w:lineRule="auto"/>
        <w:ind w:left="360" w:firstLine="0"/>
        <w:contextualSpacing/>
        <w:jc w:val="both"/>
        <w:rPr>
          <w:sz w:val="24"/>
          <w:szCs w:val="24"/>
        </w:rPr>
      </w:pPr>
      <w:r w:rsidRPr="00E51A46">
        <w:rPr>
          <w:sz w:val="24"/>
          <w:szCs w:val="24"/>
        </w:rPr>
        <w:t xml:space="preserve"> соблюд</w:t>
      </w:r>
      <w:r w:rsidR="00016D29">
        <w:rPr>
          <w:sz w:val="24"/>
          <w:szCs w:val="24"/>
        </w:rPr>
        <w:t>ение прав и свобод личности ребе</w:t>
      </w:r>
      <w:r w:rsidRPr="00E51A46">
        <w:rPr>
          <w:sz w:val="24"/>
          <w:szCs w:val="24"/>
        </w:rPr>
        <w:t>нка.</w:t>
      </w:r>
    </w:p>
    <w:p w14:paraId="6C48EB3F" w14:textId="77777777" w:rsidR="00016D29" w:rsidRPr="00E51A46" w:rsidRDefault="00016D29" w:rsidP="00016D29">
      <w:pPr>
        <w:pStyle w:val="3"/>
        <w:shd w:val="clear" w:color="auto" w:fill="auto"/>
        <w:spacing w:before="0" w:after="375" w:line="240" w:lineRule="auto"/>
        <w:ind w:left="360" w:firstLine="0"/>
        <w:contextualSpacing/>
        <w:jc w:val="both"/>
        <w:rPr>
          <w:sz w:val="24"/>
          <w:szCs w:val="24"/>
        </w:rPr>
      </w:pPr>
    </w:p>
    <w:p w14:paraId="4475B3B1" w14:textId="07F88337" w:rsidR="005C4A5E" w:rsidRPr="00E51A46" w:rsidRDefault="00FF41C4" w:rsidP="00E51A46">
      <w:pPr>
        <w:pStyle w:val="20"/>
        <w:shd w:val="clear" w:color="auto" w:fill="auto"/>
        <w:spacing w:after="0" w:line="240" w:lineRule="auto"/>
        <w:contextualSpacing/>
        <w:rPr>
          <w:sz w:val="24"/>
          <w:szCs w:val="24"/>
        </w:rPr>
      </w:pPr>
      <w:r>
        <w:rPr>
          <w:sz w:val="24"/>
          <w:szCs w:val="24"/>
        </w:rPr>
        <w:t>8</w:t>
      </w:r>
      <w:r w:rsidR="00842BE9" w:rsidRPr="00E51A46">
        <w:rPr>
          <w:sz w:val="24"/>
          <w:szCs w:val="24"/>
        </w:rPr>
        <w:t>. Документация и отчетность ПП</w:t>
      </w:r>
      <w:r w:rsidR="00436B3B">
        <w:rPr>
          <w:sz w:val="24"/>
          <w:szCs w:val="24"/>
        </w:rPr>
        <w:t>К</w:t>
      </w:r>
    </w:p>
    <w:p w14:paraId="727B650A" w14:textId="77777777" w:rsidR="005C4A5E" w:rsidRPr="00E51A46" w:rsidRDefault="00842BE9" w:rsidP="00E51A46">
      <w:pPr>
        <w:pStyle w:val="3"/>
        <w:numPr>
          <w:ilvl w:val="0"/>
          <w:numId w:val="11"/>
        </w:numPr>
        <w:shd w:val="clear" w:color="auto" w:fill="auto"/>
        <w:spacing w:before="0" w:line="240" w:lineRule="auto"/>
        <w:ind w:left="20" w:firstLine="0"/>
        <w:contextualSpacing/>
        <w:jc w:val="both"/>
        <w:rPr>
          <w:sz w:val="24"/>
          <w:szCs w:val="24"/>
        </w:rPr>
      </w:pPr>
      <w:r w:rsidRPr="00E51A46">
        <w:rPr>
          <w:sz w:val="24"/>
          <w:szCs w:val="24"/>
        </w:rPr>
        <w:t xml:space="preserve"> Журнал записи</w:t>
      </w:r>
      <w:r w:rsidR="00D14B59" w:rsidRPr="00E51A46">
        <w:rPr>
          <w:sz w:val="24"/>
          <w:szCs w:val="24"/>
        </w:rPr>
        <w:t xml:space="preserve"> и уче</w:t>
      </w:r>
      <w:r w:rsidRPr="00E51A46">
        <w:rPr>
          <w:sz w:val="24"/>
          <w:szCs w:val="24"/>
        </w:rPr>
        <w:t>та детей, нуждающихся в психолого-педагогической помощи.</w:t>
      </w:r>
    </w:p>
    <w:p w14:paraId="02E02560" w14:textId="77777777" w:rsidR="005C4A5E" w:rsidRPr="00E51A46" w:rsidRDefault="00842BE9" w:rsidP="00E51A46">
      <w:pPr>
        <w:pStyle w:val="3"/>
        <w:numPr>
          <w:ilvl w:val="0"/>
          <w:numId w:val="11"/>
        </w:numPr>
        <w:shd w:val="clear" w:color="auto" w:fill="auto"/>
        <w:spacing w:before="0" w:line="240" w:lineRule="auto"/>
        <w:ind w:left="20" w:firstLine="0"/>
        <w:contextualSpacing/>
        <w:jc w:val="both"/>
        <w:rPr>
          <w:sz w:val="24"/>
          <w:szCs w:val="24"/>
        </w:rPr>
      </w:pPr>
      <w:r w:rsidRPr="00E51A46">
        <w:rPr>
          <w:sz w:val="24"/>
          <w:szCs w:val="24"/>
        </w:rPr>
        <w:t xml:space="preserve"> Заявление родителей (законных представителей) на обследование.</w:t>
      </w:r>
    </w:p>
    <w:p w14:paraId="6C068759" w14:textId="77777777" w:rsidR="005C4A5E" w:rsidRPr="00E51A46" w:rsidRDefault="00842BE9" w:rsidP="00E51A46">
      <w:pPr>
        <w:pStyle w:val="3"/>
        <w:numPr>
          <w:ilvl w:val="0"/>
          <w:numId w:val="11"/>
        </w:numPr>
        <w:shd w:val="clear" w:color="auto" w:fill="auto"/>
        <w:spacing w:before="0" w:line="240" w:lineRule="auto"/>
        <w:ind w:left="20" w:firstLine="0"/>
        <w:contextualSpacing/>
        <w:jc w:val="both"/>
        <w:rPr>
          <w:sz w:val="24"/>
          <w:szCs w:val="24"/>
        </w:rPr>
      </w:pPr>
      <w:r w:rsidRPr="00E51A46">
        <w:rPr>
          <w:sz w:val="24"/>
          <w:szCs w:val="24"/>
        </w:rPr>
        <w:t xml:space="preserve"> Заключения и рекомендации специалистов.</w:t>
      </w:r>
    </w:p>
    <w:p w14:paraId="5183595E" w14:textId="77777777" w:rsidR="005C4A5E" w:rsidRPr="00E51A46" w:rsidRDefault="00842BE9" w:rsidP="00E51A46">
      <w:pPr>
        <w:pStyle w:val="3"/>
        <w:numPr>
          <w:ilvl w:val="0"/>
          <w:numId w:val="11"/>
        </w:numPr>
        <w:shd w:val="clear" w:color="auto" w:fill="auto"/>
        <w:spacing w:before="0" w:line="240" w:lineRule="auto"/>
        <w:ind w:left="20" w:firstLine="0"/>
        <w:contextualSpacing/>
        <w:jc w:val="both"/>
        <w:rPr>
          <w:sz w:val="24"/>
          <w:szCs w:val="24"/>
        </w:rPr>
      </w:pPr>
      <w:r w:rsidRPr="00E51A46">
        <w:rPr>
          <w:sz w:val="24"/>
          <w:szCs w:val="24"/>
        </w:rPr>
        <w:t xml:space="preserve"> Протоколы заседаний консилиума.</w:t>
      </w:r>
    </w:p>
    <w:p w14:paraId="37085B9E" w14:textId="77777777" w:rsidR="005C4A5E" w:rsidRPr="00E51A46" w:rsidRDefault="00842BE9" w:rsidP="00E51A46">
      <w:pPr>
        <w:pStyle w:val="3"/>
        <w:numPr>
          <w:ilvl w:val="0"/>
          <w:numId w:val="11"/>
        </w:numPr>
        <w:shd w:val="clear" w:color="auto" w:fill="auto"/>
        <w:spacing w:before="0" w:line="240" w:lineRule="auto"/>
        <w:ind w:left="20" w:right="20" w:firstLine="0"/>
        <w:contextualSpacing/>
        <w:jc w:val="both"/>
        <w:rPr>
          <w:sz w:val="24"/>
          <w:szCs w:val="24"/>
        </w:rPr>
      </w:pPr>
      <w:r w:rsidRPr="00E51A46">
        <w:rPr>
          <w:sz w:val="24"/>
          <w:szCs w:val="24"/>
        </w:rPr>
        <w:t xml:space="preserve"> Индивидуальные карты развития для детей, поставленных на психолого - педагогическое сопровождение.</w:t>
      </w:r>
    </w:p>
    <w:p w14:paraId="56AF8886" w14:textId="77777777" w:rsidR="005C4A5E" w:rsidRPr="00E51A46" w:rsidRDefault="00842BE9" w:rsidP="00E51A46">
      <w:pPr>
        <w:pStyle w:val="3"/>
        <w:numPr>
          <w:ilvl w:val="0"/>
          <w:numId w:val="11"/>
        </w:numPr>
        <w:shd w:val="clear" w:color="auto" w:fill="auto"/>
        <w:spacing w:before="0" w:line="240" w:lineRule="auto"/>
        <w:ind w:left="20" w:firstLine="0"/>
        <w:contextualSpacing/>
        <w:jc w:val="both"/>
        <w:rPr>
          <w:sz w:val="24"/>
          <w:szCs w:val="24"/>
        </w:rPr>
      </w:pPr>
      <w:r w:rsidRPr="00E51A46">
        <w:rPr>
          <w:sz w:val="24"/>
          <w:szCs w:val="24"/>
        </w:rPr>
        <w:t xml:space="preserve"> План работы </w:t>
      </w:r>
      <w:proofErr w:type="spellStart"/>
      <w:r w:rsidRPr="00E51A46">
        <w:rPr>
          <w:sz w:val="24"/>
          <w:szCs w:val="24"/>
        </w:rPr>
        <w:t>ПП</w:t>
      </w:r>
      <w:r w:rsidR="00747A42">
        <w:rPr>
          <w:sz w:val="24"/>
          <w:szCs w:val="24"/>
        </w:rPr>
        <w:t>к</w:t>
      </w:r>
      <w:proofErr w:type="spellEnd"/>
      <w:r w:rsidRPr="00E51A46">
        <w:rPr>
          <w:sz w:val="24"/>
          <w:szCs w:val="24"/>
        </w:rPr>
        <w:t xml:space="preserve"> на год</w:t>
      </w:r>
    </w:p>
    <w:p w14:paraId="27156B80" w14:textId="77777777" w:rsidR="005C4A5E" w:rsidRPr="00E51A46" w:rsidRDefault="00E51A46" w:rsidP="00E51A46">
      <w:pPr>
        <w:pStyle w:val="3"/>
        <w:shd w:val="clear" w:color="auto" w:fill="auto"/>
        <w:spacing w:before="0" w:after="360" w:line="240" w:lineRule="auto"/>
        <w:ind w:left="20" w:right="20" w:firstLine="540"/>
        <w:contextualSpacing/>
        <w:jc w:val="both"/>
        <w:rPr>
          <w:sz w:val="24"/>
          <w:szCs w:val="24"/>
        </w:rPr>
      </w:pPr>
      <w:r w:rsidRPr="00E51A46">
        <w:rPr>
          <w:sz w:val="24"/>
          <w:szCs w:val="24"/>
        </w:rPr>
        <w:t>Документация и отче</w:t>
      </w:r>
      <w:r w:rsidR="00842BE9" w:rsidRPr="00E51A46">
        <w:rPr>
          <w:sz w:val="24"/>
          <w:szCs w:val="24"/>
        </w:rPr>
        <w:t xml:space="preserve">тность </w:t>
      </w:r>
      <w:proofErr w:type="spellStart"/>
      <w:r w:rsidR="00842BE9" w:rsidRPr="00E51A46">
        <w:rPr>
          <w:sz w:val="24"/>
          <w:szCs w:val="24"/>
        </w:rPr>
        <w:t>ПП</w:t>
      </w:r>
      <w:r w:rsidR="00747A42">
        <w:rPr>
          <w:sz w:val="24"/>
          <w:szCs w:val="24"/>
        </w:rPr>
        <w:t>к</w:t>
      </w:r>
      <w:proofErr w:type="spellEnd"/>
      <w:r w:rsidR="00842BE9" w:rsidRPr="00E51A46">
        <w:rPr>
          <w:sz w:val="24"/>
          <w:szCs w:val="24"/>
        </w:rPr>
        <w:t xml:space="preserve">, нормативные правовые документы, регламентирующий деятельность </w:t>
      </w:r>
      <w:proofErr w:type="spellStart"/>
      <w:r w:rsidR="00842BE9" w:rsidRPr="00E51A46">
        <w:rPr>
          <w:sz w:val="24"/>
          <w:szCs w:val="24"/>
        </w:rPr>
        <w:t>ПП</w:t>
      </w:r>
      <w:r w:rsidR="00747A42">
        <w:rPr>
          <w:sz w:val="24"/>
          <w:szCs w:val="24"/>
        </w:rPr>
        <w:t>к</w:t>
      </w:r>
      <w:proofErr w:type="spellEnd"/>
      <w:r w:rsidR="00842BE9" w:rsidRPr="00E51A46">
        <w:rPr>
          <w:sz w:val="24"/>
          <w:szCs w:val="24"/>
        </w:rPr>
        <w:t xml:space="preserve">, список специалистов </w:t>
      </w:r>
      <w:proofErr w:type="spellStart"/>
      <w:r w:rsidR="00842BE9" w:rsidRPr="00E51A46">
        <w:rPr>
          <w:sz w:val="24"/>
          <w:szCs w:val="24"/>
        </w:rPr>
        <w:t>ПП</w:t>
      </w:r>
      <w:r w:rsidR="00747A42">
        <w:rPr>
          <w:sz w:val="24"/>
          <w:szCs w:val="24"/>
        </w:rPr>
        <w:t>к</w:t>
      </w:r>
      <w:proofErr w:type="spellEnd"/>
      <w:r w:rsidR="00842BE9" w:rsidRPr="00E51A46">
        <w:rPr>
          <w:sz w:val="24"/>
          <w:szCs w:val="24"/>
        </w:rPr>
        <w:t xml:space="preserve"> хранятся у председателя или секретаря консилиума.</w:t>
      </w:r>
    </w:p>
    <w:p w14:paraId="7BC9D9C6" w14:textId="77777777" w:rsidR="005C4A5E" w:rsidRPr="00E51A46" w:rsidRDefault="00FF41C4" w:rsidP="00FF41C4">
      <w:pPr>
        <w:pStyle w:val="20"/>
        <w:shd w:val="clear" w:color="auto" w:fill="auto"/>
        <w:tabs>
          <w:tab w:val="left" w:pos="714"/>
        </w:tabs>
        <w:spacing w:after="0" w:line="240" w:lineRule="auto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9. </w:t>
      </w:r>
      <w:r w:rsidR="00842BE9" w:rsidRPr="00E51A46">
        <w:rPr>
          <w:sz w:val="24"/>
          <w:szCs w:val="24"/>
        </w:rPr>
        <w:t>Финансирование расходов на психолого-педагогическое сопровождение образования</w:t>
      </w:r>
    </w:p>
    <w:p w14:paraId="09B47DB0" w14:textId="77777777" w:rsidR="005C4A5E" w:rsidRPr="00E51A46" w:rsidRDefault="00842BE9" w:rsidP="00FF41C4">
      <w:pPr>
        <w:pStyle w:val="20"/>
        <w:shd w:val="clear" w:color="auto" w:fill="auto"/>
        <w:spacing w:after="0" w:line="240" w:lineRule="auto"/>
        <w:contextualSpacing/>
        <w:rPr>
          <w:sz w:val="24"/>
          <w:szCs w:val="24"/>
        </w:rPr>
      </w:pPr>
      <w:r w:rsidRPr="00E51A46">
        <w:rPr>
          <w:sz w:val="24"/>
          <w:szCs w:val="24"/>
        </w:rPr>
        <w:lastRenderedPageBreak/>
        <w:t>обучающихся с ОВЗ</w:t>
      </w:r>
    </w:p>
    <w:p w14:paraId="6C468D0C" w14:textId="77777777" w:rsidR="005C4A5E" w:rsidRPr="00E51A46" w:rsidRDefault="00FF41C4" w:rsidP="00FF41C4">
      <w:pPr>
        <w:pStyle w:val="3"/>
        <w:shd w:val="clear" w:color="auto" w:fill="auto"/>
        <w:spacing w:before="0" w:line="240" w:lineRule="auto"/>
        <w:ind w:right="20" w:firstLine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9.1.</w:t>
      </w:r>
      <w:r w:rsidR="00842BE9" w:rsidRPr="00E51A46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="00842BE9" w:rsidRPr="00E51A46">
        <w:rPr>
          <w:sz w:val="24"/>
          <w:szCs w:val="24"/>
        </w:rPr>
        <w:t>Финансирование расходов на психолого-педагогическое сопровождение образования обучающихся с ОВЗ осуществляется за счет бюджетных сре</w:t>
      </w:r>
      <w:proofErr w:type="gramStart"/>
      <w:r w:rsidR="00842BE9" w:rsidRPr="00E51A46">
        <w:rPr>
          <w:sz w:val="24"/>
          <w:szCs w:val="24"/>
        </w:rPr>
        <w:t>дств в р</w:t>
      </w:r>
      <w:proofErr w:type="gramEnd"/>
      <w:r w:rsidR="00842BE9" w:rsidRPr="00E51A46">
        <w:rPr>
          <w:sz w:val="24"/>
          <w:szCs w:val="24"/>
        </w:rPr>
        <w:t>амках финансового обеспечения реализации обеспечение государственных гарантий прав граждан на получение общедоступного и бесплатного дошкольного, начального общего, основного общего, среднего (полного) общего образования, а также дополнительного образования в общеобразовательных учреждениях.</w:t>
      </w:r>
    </w:p>
    <w:p w14:paraId="699DE378" w14:textId="58EE1507" w:rsidR="005C4A5E" w:rsidRPr="00E51A46" w:rsidRDefault="00FF41C4" w:rsidP="00FF41C4">
      <w:pPr>
        <w:pStyle w:val="3"/>
        <w:shd w:val="clear" w:color="auto" w:fill="auto"/>
        <w:spacing w:before="0" w:line="240" w:lineRule="auto"/>
        <w:ind w:right="20" w:firstLine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9.2. </w:t>
      </w:r>
      <w:r w:rsidR="00842BE9" w:rsidRPr="00E51A46">
        <w:rPr>
          <w:sz w:val="24"/>
          <w:szCs w:val="24"/>
        </w:rPr>
        <w:t xml:space="preserve"> Директор школы вправе привлекать внебюджетные средства на оплату труда педагогических работников, привлекаемых для работы в </w:t>
      </w:r>
      <w:proofErr w:type="spellStart"/>
      <w:r w:rsidR="00842BE9" w:rsidRPr="00E51A46">
        <w:rPr>
          <w:sz w:val="24"/>
          <w:szCs w:val="24"/>
        </w:rPr>
        <w:t>ПП</w:t>
      </w:r>
      <w:r w:rsidR="00747A42">
        <w:rPr>
          <w:sz w:val="24"/>
          <w:szCs w:val="24"/>
        </w:rPr>
        <w:t>к</w:t>
      </w:r>
      <w:proofErr w:type="spellEnd"/>
      <w:r w:rsidR="00842BE9" w:rsidRPr="00E51A46">
        <w:rPr>
          <w:sz w:val="24"/>
          <w:szCs w:val="24"/>
        </w:rPr>
        <w:t xml:space="preserve"> в порядке, установленном в МБОУ «</w:t>
      </w:r>
      <w:proofErr w:type="spellStart"/>
      <w:r w:rsidR="00D14B59" w:rsidRPr="00E51A46">
        <w:rPr>
          <w:sz w:val="24"/>
          <w:szCs w:val="24"/>
        </w:rPr>
        <w:t>Бетькинская</w:t>
      </w:r>
      <w:proofErr w:type="spellEnd"/>
      <w:r w:rsidR="00D14B59" w:rsidRPr="00E51A46">
        <w:rPr>
          <w:sz w:val="24"/>
          <w:szCs w:val="24"/>
        </w:rPr>
        <w:t xml:space="preserve"> СОШ</w:t>
      </w:r>
      <w:r w:rsidR="00AD0CF9">
        <w:rPr>
          <w:sz w:val="24"/>
          <w:szCs w:val="24"/>
        </w:rPr>
        <w:t xml:space="preserve"> с углубленным изучением отдельных предметов</w:t>
      </w:r>
      <w:r w:rsidR="00842BE9" w:rsidRPr="00E51A46">
        <w:rPr>
          <w:sz w:val="24"/>
          <w:szCs w:val="24"/>
        </w:rPr>
        <w:t>».</w:t>
      </w:r>
    </w:p>
    <w:p w14:paraId="692C51D3" w14:textId="77777777" w:rsidR="00016D29" w:rsidRDefault="00842BE9" w:rsidP="00E51A46">
      <w:pPr>
        <w:pStyle w:val="3"/>
        <w:shd w:val="clear" w:color="auto" w:fill="auto"/>
        <w:spacing w:before="0" w:line="240" w:lineRule="auto"/>
        <w:ind w:left="20" w:right="20" w:firstLine="960"/>
        <w:contextualSpacing/>
        <w:jc w:val="left"/>
        <w:rPr>
          <w:sz w:val="24"/>
          <w:szCs w:val="24"/>
        </w:rPr>
      </w:pPr>
      <w:r w:rsidRPr="00E51A46">
        <w:rPr>
          <w:rStyle w:val="a9"/>
          <w:sz w:val="24"/>
          <w:szCs w:val="24"/>
        </w:rPr>
        <w:t xml:space="preserve">Срок действия </w:t>
      </w:r>
      <w:r w:rsidRPr="00E51A46">
        <w:rPr>
          <w:sz w:val="24"/>
          <w:szCs w:val="24"/>
        </w:rPr>
        <w:t>Положения не ограничен. При изменении законодательства, в акт вносятся изменения в установленном порядке.</w:t>
      </w:r>
    </w:p>
    <w:p w14:paraId="644C06AF" w14:textId="77777777" w:rsidR="00016D29" w:rsidRDefault="00016D29">
      <w:pPr>
        <w:rPr>
          <w:rFonts w:ascii="Times New Roman" w:eastAsia="Times New Roman" w:hAnsi="Times New Roman" w:cs="Times New Roman"/>
        </w:rPr>
      </w:pPr>
      <w:r>
        <w:br w:type="page"/>
      </w:r>
    </w:p>
    <w:tbl>
      <w:tblPr>
        <w:tblpPr w:leftFromText="180" w:rightFromText="180" w:vertAnchor="text" w:horzAnchor="margin" w:tblpXSpec="center" w:tblpY="16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785"/>
        <w:gridCol w:w="4786"/>
      </w:tblGrid>
      <w:tr w:rsidR="006072E0" w:rsidRPr="00016D29" w14:paraId="42B50D08" w14:textId="77777777" w:rsidTr="00F2544F">
        <w:trPr>
          <w:trHeight w:val="562"/>
        </w:trPr>
        <w:tc>
          <w:tcPr>
            <w:tcW w:w="4785" w:type="dxa"/>
          </w:tcPr>
          <w:p w14:paraId="53A94B27" w14:textId="6DF8AA0B" w:rsidR="006072E0" w:rsidRPr="00016D29" w:rsidRDefault="006072E0" w:rsidP="006072E0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16D29">
              <w:rPr>
                <w:rFonts w:ascii="Times New Roman" w:eastAsia="Times New Roman" w:hAnsi="Times New Roman" w:cs="Times New Roman"/>
                <w:color w:val="auto"/>
                <w:lang w:bidi="ar-SA"/>
              </w:rPr>
              <w:lastRenderedPageBreak/>
              <w:t xml:space="preserve">Руководитель МБОУ </w:t>
            </w: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Бетькинс</w:t>
            </w:r>
            <w:r w:rsidR="00860EA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к</w:t>
            </w: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ая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СОШ</w:t>
            </w:r>
            <w:r w:rsidR="00436B3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с углубленным изучением отдельных предметов</w:t>
            </w: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»</w:t>
            </w:r>
          </w:p>
          <w:p w14:paraId="20B5005F" w14:textId="77777777" w:rsidR="006072E0" w:rsidRPr="00016D29" w:rsidRDefault="006072E0" w:rsidP="006072E0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4786" w:type="dxa"/>
          </w:tcPr>
          <w:p w14:paraId="5ADBF0E3" w14:textId="77777777" w:rsidR="006072E0" w:rsidRPr="00016D29" w:rsidRDefault="006072E0" w:rsidP="006072E0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16D29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Родители (законные представители) обучающегося, воспитанника</w:t>
            </w:r>
          </w:p>
        </w:tc>
      </w:tr>
      <w:tr w:rsidR="006072E0" w:rsidRPr="00016D29" w14:paraId="2F2857B9" w14:textId="77777777" w:rsidTr="006072E0">
        <w:trPr>
          <w:trHeight w:val="5372"/>
        </w:trPr>
        <w:tc>
          <w:tcPr>
            <w:tcW w:w="4785" w:type="dxa"/>
          </w:tcPr>
          <w:p w14:paraId="36C1BA35" w14:textId="77777777" w:rsidR="006072E0" w:rsidRPr="00016D29" w:rsidRDefault="006072E0" w:rsidP="006072E0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  <w:p w14:paraId="411155FA" w14:textId="77777777" w:rsidR="006072E0" w:rsidRPr="00016D29" w:rsidRDefault="006072E0" w:rsidP="006072E0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_____________________________________</w:t>
            </w:r>
          </w:p>
          <w:p w14:paraId="511C1FAD" w14:textId="77777777" w:rsidR="006072E0" w:rsidRPr="00016D29" w:rsidRDefault="006072E0" w:rsidP="006072E0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  <w:p w14:paraId="3EF8111B" w14:textId="77777777" w:rsidR="006072E0" w:rsidRPr="00016D29" w:rsidRDefault="006072E0" w:rsidP="006072E0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  <w:p w14:paraId="4DB509CE" w14:textId="77777777" w:rsidR="006072E0" w:rsidRPr="00016D29" w:rsidRDefault="006072E0" w:rsidP="006072E0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  <w:p w14:paraId="35460B3D" w14:textId="77777777" w:rsidR="006072E0" w:rsidRPr="00016D29" w:rsidRDefault="006072E0" w:rsidP="006072E0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  <w:p w14:paraId="5B29F01C" w14:textId="77777777" w:rsidR="006072E0" w:rsidRPr="00016D29" w:rsidRDefault="006072E0" w:rsidP="006072E0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  <w:p w14:paraId="72ED50EA" w14:textId="77777777" w:rsidR="006072E0" w:rsidRPr="00016D29" w:rsidRDefault="006072E0" w:rsidP="006072E0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  <w:p w14:paraId="15460CAF" w14:textId="77777777" w:rsidR="006072E0" w:rsidRPr="00016D29" w:rsidRDefault="006072E0" w:rsidP="006072E0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  <w:p w14:paraId="3B6149CD" w14:textId="77777777" w:rsidR="006072E0" w:rsidRPr="00016D29" w:rsidRDefault="006072E0" w:rsidP="006072E0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  <w:p w14:paraId="1E59081B" w14:textId="77777777" w:rsidR="006072E0" w:rsidRPr="00016D29" w:rsidRDefault="006072E0" w:rsidP="006072E0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  <w:p w14:paraId="5898A3FC" w14:textId="77777777" w:rsidR="006072E0" w:rsidRPr="00016D29" w:rsidRDefault="006072E0" w:rsidP="006072E0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  <w:p w14:paraId="72D7F2E1" w14:textId="77777777" w:rsidR="006072E0" w:rsidRPr="00016D29" w:rsidRDefault="006072E0" w:rsidP="006072E0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16D29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Подпись:__________________</w:t>
            </w:r>
          </w:p>
          <w:p w14:paraId="618D9700" w14:textId="77777777" w:rsidR="006072E0" w:rsidRPr="00016D29" w:rsidRDefault="006072E0" w:rsidP="006072E0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16D29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М.П.</w:t>
            </w:r>
          </w:p>
          <w:p w14:paraId="0FE6BF2F" w14:textId="77777777" w:rsidR="006072E0" w:rsidRPr="00016D29" w:rsidRDefault="006072E0" w:rsidP="006072E0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  <w:p w14:paraId="22411BEF" w14:textId="77777777" w:rsidR="006072E0" w:rsidRPr="00016D29" w:rsidRDefault="006072E0" w:rsidP="006072E0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  <w:p w14:paraId="36D95998" w14:textId="77777777" w:rsidR="006072E0" w:rsidRPr="00016D29" w:rsidRDefault="006072E0" w:rsidP="006072E0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4786" w:type="dxa"/>
          </w:tcPr>
          <w:p w14:paraId="4B4EF7C8" w14:textId="77777777" w:rsidR="006072E0" w:rsidRPr="00016D29" w:rsidRDefault="006072E0" w:rsidP="006072E0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  <w:p w14:paraId="2F848C26" w14:textId="77777777" w:rsidR="006072E0" w:rsidRPr="00016D29" w:rsidRDefault="006072E0" w:rsidP="006072E0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Мать:</w:t>
            </w:r>
            <w:r w:rsidRPr="00016D29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_</w:t>
            </w: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_______________________________</w:t>
            </w:r>
          </w:p>
          <w:p w14:paraId="0B015524" w14:textId="77777777" w:rsidR="006072E0" w:rsidRPr="00016D29" w:rsidRDefault="006072E0" w:rsidP="006072E0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16D29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_</w:t>
            </w: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____________________________________</w:t>
            </w:r>
          </w:p>
          <w:p w14:paraId="4D2BF68E" w14:textId="77777777" w:rsidR="006072E0" w:rsidRPr="00016D29" w:rsidRDefault="006072E0" w:rsidP="006072E0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Отец:</w:t>
            </w:r>
            <w:r w:rsidRPr="00016D29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_</w:t>
            </w: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_______________________________</w:t>
            </w:r>
          </w:p>
          <w:p w14:paraId="2A9E936F" w14:textId="77777777" w:rsidR="006072E0" w:rsidRPr="00016D29" w:rsidRDefault="006072E0" w:rsidP="006072E0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16D29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_________________________________</w:t>
            </w: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____</w:t>
            </w:r>
          </w:p>
          <w:p w14:paraId="208AC7BE" w14:textId="77777777" w:rsidR="006072E0" w:rsidRPr="00016D29" w:rsidRDefault="006072E0" w:rsidP="006072E0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Опекун:</w:t>
            </w:r>
            <w:r w:rsidRPr="00016D29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_</w:t>
            </w: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_____________________________</w:t>
            </w:r>
          </w:p>
          <w:p w14:paraId="071D8344" w14:textId="77777777" w:rsidR="006072E0" w:rsidRPr="00016D29" w:rsidRDefault="006072E0" w:rsidP="006072E0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16D29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_________________________________</w:t>
            </w: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____</w:t>
            </w:r>
          </w:p>
          <w:p w14:paraId="124186DF" w14:textId="77777777" w:rsidR="006072E0" w:rsidRPr="00016D29" w:rsidRDefault="006072E0" w:rsidP="006072E0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16D29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_________________________________</w:t>
            </w: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____</w:t>
            </w:r>
          </w:p>
          <w:p w14:paraId="76DFD134" w14:textId="77777777" w:rsidR="006072E0" w:rsidRPr="008A1F63" w:rsidRDefault="006072E0" w:rsidP="006072E0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8A1F63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(указать фамилию, имя, отчество ребенка и родителей (законных представителей), характер родственных отношений в соответствии с паспортными данными)</w:t>
            </w:r>
          </w:p>
          <w:p w14:paraId="0369C0F0" w14:textId="77777777" w:rsidR="006072E0" w:rsidRPr="00016D29" w:rsidRDefault="006072E0" w:rsidP="006072E0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  <w:p w14:paraId="0B1B7335" w14:textId="77777777" w:rsidR="006072E0" w:rsidRPr="00016D29" w:rsidRDefault="006072E0" w:rsidP="006072E0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  <w:p w14:paraId="371F7EB0" w14:textId="77777777" w:rsidR="006072E0" w:rsidRPr="00016D29" w:rsidRDefault="006072E0" w:rsidP="006072E0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  <w:p w14:paraId="4E4BF5E3" w14:textId="77777777" w:rsidR="006072E0" w:rsidRPr="00016D29" w:rsidRDefault="006072E0" w:rsidP="006072E0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16D29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подпись:________________________</w:t>
            </w:r>
          </w:p>
          <w:p w14:paraId="5324D809" w14:textId="77777777" w:rsidR="006072E0" w:rsidRPr="00016D29" w:rsidRDefault="006072E0" w:rsidP="006072E0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16D29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М.П.</w:t>
            </w:r>
          </w:p>
          <w:p w14:paraId="4780B18D" w14:textId="77777777" w:rsidR="006072E0" w:rsidRPr="00016D29" w:rsidRDefault="006072E0" w:rsidP="006072E0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</w:tr>
      <w:tr w:rsidR="006072E0" w:rsidRPr="00016D29" w14:paraId="152BF0D9" w14:textId="77777777" w:rsidTr="006072E0">
        <w:tc>
          <w:tcPr>
            <w:tcW w:w="4785" w:type="dxa"/>
          </w:tcPr>
          <w:p w14:paraId="39BA2475" w14:textId="77777777" w:rsidR="006072E0" w:rsidRPr="00016D29" w:rsidRDefault="006072E0" w:rsidP="006072E0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  <w:p w14:paraId="35156496" w14:textId="5D2F5C47" w:rsidR="006072E0" w:rsidRPr="00016D29" w:rsidRDefault="006072E0" w:rsidP="006072E0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16D29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Информирует родителей (законных представителей) обучающегося, воспитанника </w:t>
            </w: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об условиях его психолого</w:t>
            </w:r>
            <w:r w:rsidRPr="00016D29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-педагогического обследования </w:t>
            </w: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и сопровождения специалистами ПП</w:t>
            </w:r>
            <w:r w:rsidR="00436B3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К</w:t>
            </w:r>
            <w:r w:rsidRPr="00016D29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.</w:t>
            </w:r>
          </w:p>
          <w:p w14:paraId="10C09E4B" w14:textId="77777777" w:rsidR="006072E0" w:rsidRPr="00016D29" w:rsidRDefault="006072E0" w:rsidP="006072E0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  <w:p w14:paraId="488567E1" w14:textId="77777777" w:rsidR="006072E0" w:rsidRPr="00016D29" w:rsidRDefault="006072E0" w:rsidP="006072E0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  <w:p w14:paraId="40EF0B43" w14:textId="77777777" w:rsidR="006072E0" w:rsidRPr="00016D29" w:rsidRDefault="006072E0" w:rsidP="006072E0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  <w:p w14:paraId="2D8FF217" w14:textId="77777777" w:rsidR="006072E0" w:rsidRPr="00016D29" w:rsidRDefault="006072E0" w:rsidP="006072E0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  <w:p w14:paraId="064733A7" w14:textId="77777777" w:rsidR="006072E0" w:rsidRPr="00016D29" w:rsidRDefault="006072E0" w:rsidP="006072E0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  <w:p w14:paraId="7495323B" w14:textId="77777777" w:rsidR="006072E0" w:rsidRPr="00016D29" w:rsidRDefault="006072E0" w:rsidP="006072E0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4786" w:type="dxa"/>
          </w:tcPr>
          <w:p w14:paraId="1AB4F3DA" w14:textId="77777777" w:rsidR="006072E0" w:rsidRPr="00016D29" w:rsidRDefault="006072E0" w:rsidP="006072E0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  <w:p w14:paraId="2AFBB3C2" w14:textId="34E0B751" w:rsidR="006072E0" w:rsidRPr="00016D29" w:rsidRDefault="006072E0" w:rsidP="00747A42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16D29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Выражают согласие (в случае несогласия договор не под</w:t>
            </w: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писывается) на психолого-</w:t>
            </w:r>
            <w:r w:rsidRPr="00016D29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педагогическое обследование и сопровождение обучающегося, воспитанника в соответствии с показаниями, в рамках профессиональной ком</w:t>
            </w: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петенции и этики специалистов ПП</w:t>
            </w:r>
            <w:r w:rsidR="00436B3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К</w:t>
            </w:r>
            <w:r w:rsidRPr="00016D29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.</w:t>
            </w:r>
          </w:p>
        </w:tc>
      </w:tr>
    </w:tbl>
    <w:p w14:paraId="51C3605D" w14:textId="77777777" w:rsidR="000150C5" w:rsidRDefault="000150C5" w:rsidP="000150C5">
      <w:pPr>
        <w:spacing w:after="536"/>
        <w:ind w:left="261"/>
        <w:contextualSpacing/>
        <w:jc w:val="right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Приложение 1</w:t>
      </w:r>
    </w:p>
    <w:p w14:paraId="4F54BE14" w14:textId="77777777" w:rsidR="000150C5" w:rsidRDefault="000150C5" w:rsidP="000150C5">
      <w:pPr>
        <w:spacing w:after="536"/>
        <w:ind w:left="261"/>
        <w:contextualSpacing/>
        <w:jc w:val="right"/>
        <w:rPr>
          <w:rFonts w:ascii="Times New Roman" w:eastAsia="Times New Roman" w:hAnsi="Times New Roman" w:cs="Times New Roman"/>
          <w:sz w:val="26"/>
          <w:szCs w:val="26"/>
        </w:rPr>
      </w:pPr>
    </w:p>
    <w:p w14:paraId="010CED7F" w14:textId="70865F08" w:rsidR="00016D29" w:rsidRPr="00522C48" w:rsidRDefault="00016D29" w:rsidP="000150C5">
      <w:pPr>
        <w:spacing w:after="536"/>
        <w:ind w:left="261"/>
        <w:contextualSpacing/>
        <w:jc w:val="center"/>
        <w:rPr>
          <w:rFonts w:ascii="Times New Roman" w:eastAsia="Times New Roman" w:hAnsi="Times New Roman" w:cs="Times New Roman"/>
        </w:rPr>
      </w:pPr>
      <w:r w:rsidRPr="00522C48">
        <w:rPr>
          <w:rFonts w:ascii="Times New Roman" w:eastAsia="Times New Roman" w:hAnsi="Times New Roman" w:cs="Times New Roman"/>
        </w:rPr>
        <w:t>Договор между МБОУ «</w:t>
      </w:r>
      <w:proofErr w:type="spellStart"/>
      <w:r w:rsidRPr="00522C48">
        <w:rPr>
          <w:rFonts w:ascii="Times New Roman" w:eastAsia="Times New Roman" w:hAnsi="Times New Roman" w:cs="Times New Roman"/>
        </w:rPr>
        <w:t>Бетькинская</w:t>
      </w:r>
      <w:proofErr w:type="spellEnd"/>
      <w:r w:rsidRPr="00522C48">
        <w:rPr>
          <w:rFonts w:ascii="Times New Roman" w:eastAsia="Times New Roman" w:hAnsi="Times New Roman" w:cs="Times New Roman"/>
        </w:rPr>
        <w:t xml:space="preserve"> СОШ</w:t>
      </w:r>
      <w:r w:rsidR="00436B3B">
        <w:rPr>
          <w:rFonts w:ascii="Times New Roman" w:eastAsia="Times New Roman" w:hAnsi="Times New Roman" w:cs="Times New Roman"/>
        </w:rPr>
        <w:t xml:space="preserve"> с углубленным изучением отдельных предметов</w:t>
      </w:r>
      <w:r w:rsidRPr="00522C48">
        <w:rPr>
          <w:rFonts w:ascii="Times New Roman" w:eastAsia="Times New Roman" w:hAnsi="Times New Roman" w:cs="Times New Roman"/>
        </w:rPr>
        <w:t>» (в лице руководителя образовательного учреждения) и родителями (законными представителями) обучающегося о его психолого-педагогическом обследовании и сопровождении</w:t>
      </w:r>
    </w:p>
    <w:p w14:paraId="67FFC7A6" w14:textId="77777777" w:rsidR="00016D29" w:rsidRPr="00016D29" w:rsidRDefault="00016D29" w:rsidP="00016D29">
      <w:pPr>
        <w:rPr>
          <w:sz w:val="2"/>
          <w:szCs w:val="2"/>
        </w:rPr>
      </w:pPr>
    </w:p>
    <w:p w14:paraId="5A9B1315" w14:textId="77777777" w:rsidR="006072E0" w:rsidRDefault="006072E0">
      <w:pPr>
        <w:rPr>
          <w:rFonts w:ascii="Times New Roman" w:eastAsia="Times New Roman" w:hAnsi="Times New Roman" w:cs="Times New Roman"/>
        </w:rPr>
      </w:pPr>
      <w:r>
        <w:br w:type="page"/>
      </w:r>
    </w:p>
    <w:p w14:paraId="0A37E187" w14:textId="77777777" w:rsidR="000150C5" w:rsidRDefault="000150C5" w:rsidP="000150C5">
      <w:pPr>
        <w:pStyle w:val="3"/>
        <w:shd w:val="clear" w:color="auto" w:fill="auto"/>
        <w:spacing w:before="0" w:line="240" w:lineRule="auto"/>
        <w:ind w:left="20" w:right="20" w:firstLine="960"/>
        <w:contextualSpacing/>
        <w:rPr>
          <w:sz w:val="24"/>
          <w:szCs w:val="24"/>
        </w:rPr>
      </w:pPr>
      <w:r>
        <w:rPr>
          <w:sz w:val="24"/>
          <w:szCs w:val="24"/>
        </w:rPr>
        <w:lastRenderedPageBreak/>
        <w:t>Приложение 2</w:t>
      </w:r>
    </w:p>
    <w:p w14:paraId="1CD3A3CE" w14:textId="77777777" w:rsidR="000150C5" w:rsidRDefault="000150C5" w:rsidP="000150C5">
      <w:pPr>
        <w:pStyle w:val="3"/>
        <w:shd w:val="clear" w:color="auto" w:fill="auto"/>
        <w:spacing w:before="0" w:line="240" w:lineRule="auto"/>
        <w:ind w:left="20" w:right="20" w:firstLine="960"/>
        <w:contextualSpacing/>
        <w:rPr>
          <w:sz w:val="24"/>
          <w:szCs w:val="24"/>
        </w:rPr>
      </w:pPr>
    </w:p>
    <w:p w14:paraId="7E3FCC4E" w14:textId="166B6F74" w:rsidR="005C4A5E" w:rsidRDefault="006072E0" w:rsidP="006072E0">
      <w:pPr>
        <w:pStyle w:val="3"/>
        <w:shd w:val="clear" w:color="auto" w:fill="auto"/>
        <w:spacing w:before="0" w:line="240" w:lineRule="auto"/>
        <w:ind w:left="20" w:right="20" w:firstLine="960"/>
        <w:contextualSpacing/>
        <w:jc w:val="center"/>
        <w:rPr>
          <w:sz w:val="24"/>
          <w:szCs w:val="24"/>
        </w:rPr>
      </w:pPr>
      <w:r>
        <w:rPr>
          <w:sz w:val="24"/>
          <w:szCs w:val="24"/>
        </w:rPr>
        <w:t>Психологическое представление на ПП</w:t>
      </w:r>
      <w:r w:rsidR="00436B3B">
        <w:rPr>
          <w:sz w:val="24"/>
          <w:szCs w:val="24"/>
        </w:rPr>
        <w:t>К</w:t>
      </w:r>
      <w:r>
        <w:rPr>
          <w:sz w:val="24"/>
          <w:szCs w:val="24"/>
        </w:rPr>
        <w:t xml:space="preserve"> МБОУ «</w:t>
      </w:r>
      <w:proofErr w:type="spellStart"/>
      <w:r>
        <w:rPr>
          <w:sz w:val="24"/>
          <w:szCs w:val="24"/>
        </w:rPr>
        <w:t>Бетькинская</w:t>
      </w:r>
      <w:proofErr w:type="spellEnd"/>
      <w:r>
        <w:rPr>
          <w:sz w:val="24"/>
          <w:szCs w:val="24"/>
        </w:rPr>
        <w:t xml:space="preserve"> СОШ</w:t>
      </w:r>
      <w:r w:rsidR="00436B3B">
        <w:rPr>
          <w:sz w:val="24"/>
          <w:szCs w:val="24"/>
        </w:rPr>
        <w:t xml:space="preserve"> с углубленным изучением отдельных предметов</w:t>
      </w:r>
      <w:r>
        <w:rPr>
          <w:sz w:val="24"/>
          <w:szCs w:val="24"/>
        </w:rPr>
        <w:t>»</w:t>
      </w:r>
    </w:p>
    <w:tbl>
      <w:tblPr>
        <w:tblStyle w:val="aa"/>
        <w:tblpPr w:leftFromText="180" w:rightFromText="180" w:vertAnchor="text" w:horzAnchor="margin" w:tblpY="135"/>
        <w:tblW w:w="0" w:type="auto"/>
        <w:tblLook w:val="04A0" w:firstRow="1" w:lastRow="0" w:firstColumn="1" w:lastColumn="0" w:noHBand="0" w:noVBand="1"/>
      </w:tblPr>
      <w:tblGrid>
        <w:gridCol w:w="5462"/>
        <w:gridCol w:w="5463"/>
      </w:tblGrid>
      <w:tr w:rsidR="00F2544F" w14:paraId="5394F217" w14:textId="77777777" w:rsidTr="00F2544F">
        <w:tc>
          <w:tcPr>
            <w:tcW w:w="5462" w:type="dxa"/>
          </w:tcPr>
          <w:p w14:paraId="708DCE8F" w14:textId="77777777" w:rsidR="00F2544F" w:rsidRDefault="00F2544F" w:rsidP="00F2544F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Style w:val="100"/>
                <w:rFonts w:eastAsia="Courier New"/>
              </w:rPr>
              <w:t>Фамилия, имя, отчество ребенка</w:t>
            </w:r>
          </w:p>
        </w:tc>
        <w:tc>
          <w:tcPr>
            <w:tcW w:w="5463" w:type="dxa"/>
          </w:tcPr>
          <w:p w14:paraId="0B3A3877" w14:textId="77777777" w:rsidR="00F2544F" w:rsidRDefault="00F2544F" w:rsidP="00F2544F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F2544F" w14:paraId="75FAB62D" w14:textId="77777777" w:rsidTr="00F2544F">
        <w:tc>
          <w:tcPr>
            <w:tcW w:w="5462" w:type="dxa"/>
          </w:tcPr>
          <w:p w14:paraId="1418336D" w14:textId="77777777" w:rsidR="00F2544F" w:rsidRDefault="00F2544F" w:rsidP="00F2544F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Style w:val="100"/>
                <w:rFonts w:eastAsia="Courier New"/>
              </w:rPr>
              <w:t>Дата рождения</w:t>
            </w:r>
          </w:p>
        </w:tc>
        <w:tc>
          <w:tcPr>
            <w:tcW w:w="5463" w:type="dxa"/>
          </w:tcPr>
          <w:p w14:paraId="7F79929E" w14:textId="77777777" w:rsidR="00F2544F" w:rsidRDefault="00F2544F" w:rsidP="00F2544F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F2544F" w14:paraId="50CA0DA0" w14:textId="77777777" w:rsidTr="00F2544F">
        <w:tc>
          <w:tcPr>
            <w:tcW w:w="5462" w:type="dxa"/>
          </w:tcPr>
          <w:p w14:paraId="2E2BC313" w14:textId="77777777" w:rsidR="00F2544F" w:rsidRPr="00B762E6" w:rsidRDefault="00F2544F" w:rsidP="00F2544F">
            <w:pPr>
              <w:rPr>
                <w:rFonts w:ascii="Times New Roman" w:eastAsia="Times New Roman" w:hAnsi="Times New Roman" w:cs="Times New Roman"/>
                <w:i/>
              </w:rPr>
            </w:pPr>
            <w:r w:rsidRPr="00B762E6">
              <w:rPr>
                <w:rFonts w:ascii="Times New Roman" w:eastAsia="Times New Roman" w:hAnsi="Times New Roman" w:cs="Times New Roman"/>
                <w:i/>
              </w:rPr>
              <w:t>Класс</w:t>
            </w:r>
          </w:p>
        </w:tc>
        <w:tc>
          <w:tcPr>
            <w:tcW w:w="5463" w:type="dxa"/>
          </w:tcPr>
          <w:p w14:paraId="5FE78AF0" w14:textId="77777777" w:rsidR="00F2544F" w:rsidRDefault="00F2544F" w:rsidP="00F2544F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F2544F" w14:paraId="6594AAB8" w14:textId="77777777" w:rsidTr="00F2544F">
        <w:tc>
          <w:tcPr>
            <w:tcW w:w="5462" w:type="dxa"/>
          </w:tcPr>
          <w:p w14:paraId="7279974D" w14:textId="77777777" w:rsidR="00F2544F" w:rsidRDefault="00F2544F" w:rsidP="00F2544F">
            <w:pPr>
              <w:rPr>
                <w:rFonts w:ascii="Times New Roman" w:eastAsia="Times New Roman" w:hAnsi="Times New Roman" w:cs="Times New Roman"/>
              </w:rPr>
            </w:pPr>
            <w:r w:rsidRPr="00F2544F">
              <w:rPr>
                <w:rFonts w:ascii="Times New Roman" w:eastAsia="Times New Roman" w:hAnsi="Times New Roman" w:cs="Times New Roman"/>
                <w:i/>
                <w:iCs/>
              </w:rPr>
              <w:t>Особенности поведения, общения, привычки:</w:t>
            </w:r>
          </w:p>
        </w:tc>
        <w:tc>
          <w:tcPr>
            <w:tcW w:w="5463" w:type="dxa"/>
          </w:tcPr>
          <w:p w14:paraId="3DAE5F8E" w14:textId="77777777" w:rsidR="00F2544F" w:rsidRDefault="00F2544F" w:rsidP="00F2544F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F2544F" w14:paraId="296AEAC3" w14:textId="77777777" w:rsidTr="00F2544F">
        <w:tc>
          <w:tcPr>
            <w:tcW w:w="5462" w:type="dxa"/>
          </w:tcPr>
          <w:p w14:paraId="13663069" w14:textId="77777777" w:rsidR="00F2544F" w:rsidRDefault="00F2544F" w:rsidP="00F2544F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Style w:val="100"/>
                <w:rFonts w:eastAsia="Courier New"/>
              </w:rPr>
              <w:t>Сформированность</w:t>
            </w:r>
            <w:proofErr w:type="spellEnd"/>
            <w:r>
              <w:rPr>
                <w:rStyle w:val="100"/>
                <w:rFonts w:eastAsia="Courier New"/>
              </w:rPr>
              <w:t xml:space="preserve"> </w:t>
            </w:r>
            <w:proofErr w:type="spellStart"/>
            <w:r>
              <w:rPr>
                <w:rStyle w:val="100"/>
                <w:rFonts w:eastAsia="Courier New"/>
              </w:rPr>
              <w:t>социально</w:t>
            </w:r>
            <w:r>
              <w:rPr>
                <w:rStyle w:val="100"/>
                <w:rFonts w:eastAsia="Courier New"/>
              </w:rPr>
              <w:softHyphen/>
              <w:t>бытовой</w:t>
            </w:r>
            <w:proofErr w:type="spellEnd"/>
            <w:r>
              <w:rPr>
                <w:rStyle w:val="100"/>
                <w:rFonts w:eastAsia="Courier New"/>
              </w:rPr>
              <w:t xml:space="preserve"> ориентировки</w:t>
            </w:r>
          </w:p>
        </w:tc>
        <w:tc>
          <w:tcPr>
            <w:tcW w:w="5463" w:type="dxa"/>
          </w:tcPr>
          <w:p w14:paraId="525BDE45" w14:textId="77777777" w:rsidR="00F2544F" w:rsidRDefault="00F2544F" w:rsidP="00F2544F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F2544F" w14:paraId="085FB3DE" w14:textId="77777777" w:rsidTr="00F2544F">
        <w:tc>
          <w:tcPr>
            <w:tcW w:w="5462" w:type="dxa"/>
          </w:tcPr>
          <w:p w14:paraId="05BD11B0" w14:textId="77777777" w:rsidR="00F2544F" w:rsidRDefault="00F2544F" w:rsidP="00F2544F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Style w:val="100"/>
                <w:rFonts w:eastAsia="Courier New"/>
              </w:rPr>
              <w:t>Ведущие:</w:t>
            </w:r>
          </w:p>
        </w:tc>
        <w:tc>
          <w:tcPr>
            <w:tcW w:w="5463" w:type="dxa"/>
          </w:tcPr>
          <w:p w14:paraId="415C2E0E" w14:textId="77777777" w:rsidR="00F2544F" w:rsidRDefault="00FC5CDE" w:rsidP="00F2544F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Style w:val="100"/>
                <w:rFonts w:eastAsia="Courier New"/>
              </w:rPr>
              <w:t>рука, нога, ухо, глаз</w:t>
            </w:r>
          </w:p>
        </w:tc>
      </w:tr>
      <w:tr w:rsidR="00B762E6" w14:paraId="16A28BFF" w14:textId="77777777" w:rsidTr="007A5AA6">
        <w:tc>
          <w:tcPr>
            <w:tcW w:w="10925" w:type="dxa"/>
            <w:gridSpan w:val="2"/>
          </w:tcPr>
          <w:p w14:paraId="5A840AE3" w14:textId="77777777" w:rsidR="00B762E6" w:rsidRDefault="00B762E6" w:rsidP="00B762E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Style w:val="100"/>
                <w:rFonts w:eastAsia="Courier New"/>
              </w:rPr>
              <w:t>Характеристики деятельности:</w:t>
            </w:r>
          </w:p>
        </w:tc>
      </w:tr>
      <w:tr w:rsidR="00F2544F" w14:paraId="26618CD5" w14:textId="77777777" w:rsidTr="00F2544F">
        <w:tc>
          <w:tcPr>
            <w:tcW w:w="5462" w:type="dxa"/>
          </w:tcPr>
          <w:p w14:paraId="74E16DD4" w14:textId="77777777" w:rsidR="00F2544F" w:rsidRDefault="00FC5CDE" w:rsidP="00F2544F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Style w:val="100"/>
                <w:rFonts w:eastAsia="Courier New"/>
              </w:rPr>
              <w:t>- мотивация</w:t>
            </w:r>
          </w:p>
        </w:tc>
        <w:tc>
          <w:tcPr>
            <w:tcW w:w="5463" w:type="dxa"/>
          </w:tcPr>
          <w:p w14:paraId="073F6710" w14:textId="77777777" w:rsidR="00F2544F" w:rsidRDefault="00F2544F" w:rsidP="00F2544F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FC5CDE" w14:paraId="3E685829" w14:textId="77777777" w:rsidTr="00F2544F">
        <w:tc>
          <w:tcPr>
            <w:tcW w:w="5462" w:type="dxa"/>
          </w:tcPr>
          <w:p w14:paraId="07648DD1" w14:textId="77777777" w:rsidR="00FC5CDE" w:rsidRDefault="00FC5CDE" w:rsidP="00F2544F">
            <w:pPr>
              <w:rPr>
                <w:rStyle w:val="100"/>
                <w:rFonts w:eastAsia="Courier New"/>
              </w:rPr>
            </w:pPr>
            <w:r>
              <w:rPr>
                <w:rStyle w:val="100"/>
                <w:rFonts w:eastAsia="Courier New"/>
              </w:rPr>
              <w:t>- критичность</w:t>
            </w:r>
          </w:p>
        </w:tc>
        <w:tc>
          <w:tcPr>
            <w:tcW w:w="5463" w:type="dxa"/>
          </w:tcPr>
          <w:p w14:paraId="37A13483" w14:textId="77777777" w:rsidR="00FC5CDE" w:rsidRDefault="00FC5CDE" w:rsidP="00F2544F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FC5CDE" w14:paraId="2884A515" w14:textId="77777777" w:rsidTr="00F2544F">
        <w:tc>
          <w:tcPr>
            <w:tcW w:w="5462" w:type="dxa"/>
          </w:tcPr>
          <w:p w14:paraId="440AFD2D" w14:textId="77777777" w:rsidR="00FC5CDE" w:rsidRDefault="00FC5CDE" w:rsidP="00F2544F">
            <w:pPr>
              <w:rPr>
                <w:rStyle w:val="100"/>
                <w:rFonts w:eastAsia="Courier New"/>
              </w:rPr>
            </w:pPr>
            <w:r>
              <w:rPr>
                <w:rStyle w:val="100"/>
                <w:rFonts w:eastAsia="Courier New"/>
              </w:rPr>
              <w:t>- работоспособность</w:t>
            </w:r>
          </w:p>
        </w:tc>
        <w:tc>
          <w:tcPr>
            <w:tcW w:w="5463" w:type="dxa"/>
          </w:tcPr>
          <w:p w14:paraId="749F90D8" w14:textId="77777777" w:rsidR="00FC5CDE" w:rsidRDefault="00FC5CDE" w:rsidP="00F2544F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FC5CDE" w14:paraId="191D54E6" w14:textId="77777777" w:rsidTr="00F2544F">
        <w:tc>
          <w:tcPr>
            <w:tcW w:w="5462" w:type="dxa"/>
          </w:tcPr>
          <w:p w14:paraId="03BDDECA" w14:textId="77777777" w:rsidR="00FC5CDE" w:rsidRDefault="00FC5CDE" w:rsidP="00F2544F">
            <w:pPr>
              <w:rPr>
                <w:rStyle w:val="100"/>
                <w:rFonts w:eastAsia="Courier New"/>
              </w:rPr>
            </w:pPr>
            <w:r>
              <w:rPr>
                <w:rStyle w:val="100"/>
                <w:rFonts w:eastAsia="Courier New"/>
              </w:rPr>
              <w:t>- темп деятельности</w:t>
            </w:r>
          </w:p>
        </w:tc>
        <w:tc>
          <w:tcPr>
            <w:tcW w:w="5463" w:type="dxa"/>
          </w:tcPr>
          <w:p w14:paraId="26189BCA" w14:textId="77777777" w:rsidR="00FC5CDE" w:rsidRDefault="00FC5CDE" w:rsidP="00F2544F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FC5CDE" w14:paraId="7C16062D" w14:textId="77777777" w:rsidTr="00F2544F">
        <w:tc>
          <w:tcPr>
            <w:tcW w:w="5462" w:type="dxa"/>
          </w:tcPr>
          <w:p w14:paraId="154EBE18" w14:textId="77777777" w:rsidR="00FC5CDE" w:rsidRDefault="00FC5CDE" w:rsidP="00F2544F">
            <w:pPr>
              <w:rPr>
                <w:rStyle w:val="100"/>
                <w:rFonts w:eastAsia="Courier New"/>
              </w:rPr>
            </w:pPr>
            <w:r>
              <w:rPr>
                <w:rStyle w:val="100"/>
                <w:rFonts w:eastAsia="Courier New"/>
              </w:rPr>
              <w:t>- особенности внимания</w:t>
            </w:r>
          </w:p>
        </w:tc>
        <w:tc>
          <w:tcPr>
            <w:tcW w:w="5463" w:type="dxa"/>
          </w:tcPr>
          <w:p w14:paraId="08DF5D96" w14:textId="77777777" w:rsidR="00FC5CDE" w:rsidRDefault="00FC5CDE" w:rsidP="00F2544F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FC5CDE" w14:paraId="377B478D" w14:textId="77777777" w:rsidTr="00F2544F">
        <w:tc>
          <w:tcPr>
            <w:tcW w:w="5462" w:type="dxa"/>
          </w:tcPr>
          <w:p w14:paraId="73F7DF82" w14:textId="77777777" w:rsidR="00FC5CDE" w:rsidRDefault="00FC5CDE" w:rsidP="00F2544F">
            <w:pPr>
              <w:rPr>
                <w:rStyle w:val="100"/>
                <w:rFonts w:eastAsia="Courier New"/>
              </w:rPr>
            </w:pPr>
            <w:r>
              <w:rPr>
                <w:rStyle w:val="100"/>
                <w:rFonts w:eastAsia="Courier New"/>
              </w:rPr>
              <w:t>- особенности памяти</w:t>
            </w:r>
          </w:p>
        </w:tc>
        <w:tc>
          <w:tcPr>
            <w:tcW w:w="5463" w:type="dxa"/>
          </w:tcPr>
          <w:p w14:paraId="0746857A" w14:textId="77777777" w:rsidR="00FC5CDE" w:rsidRDefault="00FC5CDE" w:rsidP="00F2544F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E7765C" w14:paraId="0E4980B4" w14:textId="77777777" w:rsidTr="00EA6D38">
        <w:tc>
          <w:tcPr>
            <w:tcW w:w="10925" w:type="dxa"/>
            <w:gridSpan w:val="2"/>
          </w:tcPr>
          <w:p w14:paraId="0F74C8D6" w14:textId="77777777" w:rsidR="00E7765C" w:rsidRDefault="00E7765C" w:rsidP="00B762E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Style w:val="100"/>
                <w:rFonts w:eastAsia="Courier New"/>
              </w:rPr>
              <w:t>Характеристика интеллектуального развития</w:t>
            </w:r>
          </w:p>
        </w:tc>
      </w:tr>
      <w:tr w:rsidR="00FC5CDE" w14:paraId="79999269" w14:textId="77777777" w:rsidTr="00F2544F">
        <w:tc>
          <w:tcPr>
            <w:tcW w:w="5462" w:type="dxa"/>
          </w:tcPr>
          <w:p w14:paraId="34DB2D64" w14:textId="77777777" w:rsidR="00FC5CDE" w:rsidRDefault="00FC5CDE" w:rsidP="00F2544F">
            <w:pPr>
              <w:rPr>
                <w:rStyle w:val="100"/>
                <w:rFonts w:eastAsia="Courier New"/>
              </w:rPr>
            </w:pPr>
            <w:proofErr w:type="spellStart"/>
            <w:r>
              <w:rPr>
                <w:rStyle w:val="100"/>
                <w:rFonts w:eastAsia="Courier New"/>
              </w:rPr>
              <w:t>Сформированность</w:t>
            </w:r>
            <w:proofErr w:type="spellEnd"/>
            <w:r>
              <w:rPr>
                <w:rStyle w:val="100"/>
                <w:rFonts w:eastAsia="Courier New"/>
              </w:rPr>
              <w:t xml:space="preserve"> представлений о пространственных и временных отношениях</w:t>
            </w:r>
          </w:p>
        </w:tc>
        <w:tc>
          <w:tcPr>
            <w:tcW w:w="5463" w:type="dxa"/>
          </w:tcPr>
          <w:p w14:paraId="5769316A" w14:textId="77777777" w:rsidR="00FC5CDE" w:rsidRDefault="00FC5CDE" w:rsidP="00F2544F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FC5CDE" w14:paraId="18EA3ABF" w14:textId="77777777" w:rsidTr="00F2544F">
        <w:tc>
          <w:tcPr>
            <w:tcW w:w="5462" w:type="dxa"/>
          </w:tcPr>
          <w:p w14:paraId="1392BD5C" w14:textId="77777777" w:rsidR="00FC5CDE" w:rsidRDefault="00FC5CDE" w:rsidP="00F2544F">
            <w:pPr>
              <w:rPr>
                <w:rStyle w:val="100"/>
                <w:rFonts w:eastAsia="Courier New"/>
              </w:rPr>
            </w:pPr>
            <w:r>
              <w:rPr>
                <w:rStyle w:val="100"/>
                <w:rFonts w:eastAsia="Courier New"/>
              </w:rPr>
              <w:t>Особенности конструктивной деятельности, графической деятельности, рисунка</w:t>
            </w:r>
          </w:p>
        </w:tc>
        <w:tc>
          <w:tcPr>
            <w:tcW w:w="5463" w:type="dxa"/>
          </w:tcPr>
          <w:p w14:paraId="7F772598" w14:textId="77777777" w:rsidR="00FC5CDE" w:rsidRDefault="00FC5CDE" w:rsidP="00F2544F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E7765C" w14:paraId="60832805" w14:textId="77777777" w:rsidTr="008D6357">
        <w:tc>
          <w:tcPr>
            <w:tcW w:w="10925" w:type="dxa"/>
            <w:gridSpan w:val="2"/>
          </w:tcPr>
          <w:p w14:paraId="6CDC750B" w14:textId="77777777" w:rsidR="00E7765C" w:rsidRDefault="00E7765C" w:rsidP="00B762E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Style w:val="100"/>
                <w:rFonts w:eastAsia="Courier New"/>
              </w:rPr>
              <w:t>Характерные ошибки:</w:t>
            </w:r>
          </w:p>
        </w:tc>
      </w:tr>
      <w:tr w:rsidR="00FC5CDE" w14:paraId="633A1D9B" w14:textId="77777777" w:rsidTr="00F2544F">
        <w:tc>
          <w:tcPr>
            <w:tcW w:w="5462" w:type="dxa"/>
          </w:tcPr>
          <w:p w14:paraId="22A33FEE" w14:textId="77777777" w:rsidR="00FC5CDE" w:rsidRDefault="00FC5CDE" w:rsidP="00F2544F">
            <w:pPr>
              <w:rPr>
                <w:rStyle w:val="100"/>
                <w:rFonts w:eastAsia="Courier New"/>
              </w:rPr>
            </w:pPr>
            <w:r>
              <w:rPr>
                <w:rStyle w:val="100"/>
                <w:rFonts w:eastAsia="Courier New"/>
              </w:rPr>
              <w:t>- при чтении</w:t>
            </w:r>
          </w:p>
        </w:tc>
        <w:tc>
          <w:tcPr>
            <w:tcW w:w="5463" w:type="dxa"/>
          </w:tcPr>
          <w:p w14:paraId="6BD84774" w14:textId="77777777" w:rsidR="00FC5CDE" w:rsidRDefault="00FC5CDE" w:rsidP="00F2544F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FC5CDE" w14:paraId="72F17DA0" w14:textId="77777777" w:rsidTr="00F2544F">
        <w:tc>
          <w:tcPr>
            <w:tcW w:w="5462" w:type="dxa"/>
          </w:tcPr>
          <w:p w14:paraId="478EB5E0" w14:textId="77777777" w:rsidR="00FC5CDE" w:rsidRDefault="00FC5CDE" w:rsidP="00F2544F">
            <w:pPr>
              <w:rPr>
                <w:rStyle w:val="100"/>
                <w:rFonts w:eastAsia="Courier New"/>
              </w:rPr>
            </w:pPr>
            <w:r>
              <w:rPr>
                <w:rStyle w:val="100"/>
                <w:rFonts w:eastAsia="Courier New"/>
              </w:rPr>
              <w:t>- при письме</w:t>
            </w:r>
          </w:p>
        </w:tc>
        <w:tc>
          <w:tcPr>
            <w:tcW w:w="5463" w:type="dxa"/>
          </w:tcPr>
          <w:p w14:paraId="48E421CC" w14:textId="77777777" w:rsidR="00FC5CDE" w:rsidRDefault="00FC5CDE" w:rsidP="00F2544F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FC5CDE" w14:paraId="2177580E" w14:textId="77777777" w:rsidTr="00F2544F">
        <w:tc>
          <w:tcPr>
            <w:tcW w:w="5462" w:type="dxa"/>
          </w:tcPr>
          <w:p w14:paraId="356D6042" w14:textId="77777777" w:rsidR="00FC5CDE" w:rsidRDefault="00FC5CDE" w:rsidP="00F2544F">
            <w:pPr>
              <w:rPr>
                <w:rStyle w:val="100"/>
                <w:rFonts w:eastAsia="Courier New"/>
              </w:rPr>
            </w:pPr>
            <w:r>
              <w:rPr>
                <w:rStyle w:val="100"/>
                <w:rFonts w:eastAsia="Courier New"/>
              </w:rPr>
              <w:t>- при счёте</w:t>
            </w:r>
          </w:p>
        </w:tc>
        <w:tc>
          <w:tcPr>
            <w:tcW w:w="5463" w:type="dxa"/>
          </w:tcPr>
          <w:p w14:paraId="401284A4" w14:textId="77777777" w:rsidR="00FC5CDE" w:rsidRDefault="00FC5CDE" w:rsidP="00F2544F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FC5CDE" w14:paraId="2953BAEE" w14:textId="77777777" w:rsidTr="00F2544F">
        <w:tc>
          <w:tcPr>
            <w:tcW w:w="5462" w:type="dxa"/>
          </w:tcPr>
          <w:p w14:paraId="7A79C7B5" w14:textId="77777777" w:rsidR="00FC5CDE" w:rsidRPr="00E7765C" w:rsidRDefault="00FC5CDE" w:rsidP="00E7765C">
            <w:pPr>
              <w:spacing w:line="254" w:lineRule="exact"/>
              <w:rPr>
                <w:color w:val="auto"/>
              </w:rPr>
            </w:pPr>
            <w:r>
              <w:rPr>
                <w:rStyle w:val="100"/>
                <w:rFonts w:eastAsia="Courier New"/>
              </w:rPr>
              <w:t>Эмоционально-личностные и</w:t>
            </w:r>
            <w:r w:rsidR="00E7765C">
              <w:rPr>
                <w:color w:val="auto"/>
              </w:rPr>
              <w:t xml:space="preserve"> </w:t>
            </w:r>
            <w:r>
              <w:rPr>
                <w:rStyle w:val="100"/>
                <w:rFonts w:eastAsia="Courier New"/>
              </w:rPr>
              <w:t>мотивационно-волевые</w:t>
            </w:r>
          </w:p>
          <w:p w14:paraId="2CEF548E" w14:textId="77777777" w:rsidR="00FC5CDE" w:rsidRDefault="00FC5CDE" w:rsidP="00FC5CDE">
            <w:pPr>
              <w:rPr>
                <w:rStyle w:val="100"/>
                <w:rFonts w:eastAsia="Courier New"/>
              </w:rPr>
            </w:pPr>
            <w:r>
              <w:rPr>
                <w:rStyle w:val="100"/>
                <w:rFonts w:eastAsia="Courier New"/>
              </w:rPr>
              <w:t>особенности</w:t>
            </w:r>
          </w:p>
        </w:tc>
        <w:tc>
          <w:tcPr>
            <w:tcW w:w="5463" w:type="dxa"/>
          </w:tcPr>
          <w:p w14:paraId="748B9157" w14:textId="77777777" w:rsidR="00FC5CDE" w:rsidRDefault="00FC5CDE" w:rsidP="00F2544F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FC5CDE" w14:paraId="7E309493" w14:textId="77777777" w:rsidTr="00F2544F">
        <w:tc>
          <w:tcPr>
            <w:tcW w:w="5462" w:type="dxa"/>
          </w:tcPr>
          <w:p w14:paraId="0C370DE9" w14:textId="77777777" w:rsidR="00FC5CDE" w:rsidRDefault="00E7765C" w:rsidP="00F2544F">
            <w:pPr>
              <w:rPr>
                <w:rStyle w:val="100"/>
                <w:rFonts w:eastAsia="Courier New"/>
              </w:rPr>
            </w:pPr>
            <w:r>
              <w:rPr>
                <w:rStyle w:val="100"/>
                <w:rFonts w:eastAsia="Courier New"/>
              </w:rPr>
              <w:t>Рекомендации:</w:t>
            </w:r>
          </w:p>
        </w:tc>
        <w:tc>
          <w:tcPr>
            <w:tcW w:w="5463" w:type="dxa"/>
          </w:tcPr>
          <w:p w14:paraId="371D6821" w14:textId="77777777" w:rsidR="00FC5CDE" w:rsidRDefault="00FC5CDE" w:rsidP="00F2544F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FC5CDE" w14:paraId="2954E0C5" w14:textId="77777777" w:rsidTr="00F2544F">
        <w:tc>
          <w:tcPr>
            <w:tcW w:w="5462" w:type="dxa"/>
          </w:tcPr>
          <w:p w14:paraId="28C0BC65" w14:textId="77777777" w:rsidR="00FC5CDE" w:rsidRDefault="00E7765C" w:rsidP="00F2544F">
            <w:pPr>
              <w:rPr>
                <w:rStyle w:val="100"/>
                <w:rFonts w:eastAsia="Courier New"/>
              </w:rPr>
            </w:pPr>
            <w:r>
              <w:rPr>
                <w:rStyle w:val="100"/>
                <w:rFonts w:eastAsia="Courier New"/>
              </w:rPr>
              <w:t>Дата обследования:</w:t>
            </w:r>
          </w:p>
        </w:tc>
        <w:tc>
          <w:tcPr>
            <w:tcW w:w="5463" w:type="dxa"/>
          </w:tcPr>
          <w:p w14:paraId="0508453D" w14:textId="77777777" w:rsidR="00FC5CDE" w:rsidRDefault="00FC5CDE" w:rsidP="00F2544F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FC5CDE" w14:paraId="7E277B19" w14:textId="77777777" w:rsidTr="00F2544F">
        <w:tc>
          <w:tcPr>
            <w:tcW w:w="5462" w:type="dxa"/>
          </w:tcPr>
          <w:p w14:paraId="383FB477" w14:textId="77777777" w:rsidR="00FC5CDE" w:rsidRDefault="00E7765C" w:rsidP="00F2544F">
            <w:pPr>
              <w:rPr>
                <w:rStyle w:val="100"/>
                <w:rFonts w:eastAsia="Courier New"/>
              </w:rPr>
            </w:pPr>
            <w:r>
              <w:rPr>
                <w:rStyle w:val="100"/>
                <w:rFonts w:eastAsia="Courier New"/>
              </w:rPr>
              <w:t>Подпись специалиста:</w:t>
            </w:r>
          </w:p>
        </w:tc>
        <w:tc>
          <w:tcPr>
            <w:tcW w:w="5463" w:type="dxa"/>
          </w:tcPr>
          <w:p w14:paraId="7EFB1D55" w14:textId="77777777" w:rsidR="00FC5CDE" w:rsidRDefault="00145642" w:rsidP="00F2544F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_______________(__________________________)</w:t>
            </w:r>
          </w:p>
          <w:p w14:paraId="02A1397F" w14:textId="77777777" w:rsidR="00145642" w:rsidRDefault="00145642" w:rsidP="00F2544F">
            <w:pPr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4BAA769A" w14:textId="77777777" w:rsidR="00993E9B" w:rsidRDefault="00993E9B"/>
    <w:p w14:paraId="6594E0EA" w14:textId="77777777" w:rsidR="00993E9B" w:rsidRDefault="00993E9B"/>
    <w:p w14:paraId="1B854B39" w14:textId="77777777" w:rsidR="00F2544F" w:rsidRDefault="00993E9B">
      <w:pPr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  <w:color w:val="auto"/>
          <w:sz w:val="22"/>
          <w:szCs w:val="22"/>
          <w:lang w:bidi="ar-SA"/>
        </w:rPr>
        <w:t>М.П.</w:t>
      </w:r>
      <w:r w:rsidR="00F2544F">
        <w:br w:type="page"/>
      </w:r>
    </w:p>
    <w:p w14:paraId="28BB4972" w14:textId="1A5F55F2" w:rsidR="00436B3B" w:rsidRDefault="00E7765C" w:rsidP="00436B3B">
      <w:pPr>
        <w:pStyle w:val="3"/>
        <w:shd w:val="clear" w:color="auto" w:fill="auto"/>
        <w:spacing w:before="0" w:line="240" w:lineRule="auto"/>
        <w:ind w:left="20" w:right="20" w:firstLine="960"/>
        <w:contextualSpacing/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>Пед</w:t>
      </w:r>
      <w:r w:rsidR="00436B3B">
        <w:rPr>
          <w:sz w:val="24"/>
          <w:szCs w:val="24"/>
        </w:rPr>
        <w:t>агогическое представление на ППК</w:t>
      </w:r>
      <w:r>
        <w:rPr>
          <w:sz w:val="24"/>
          <w:szCs w:val="24"/>
        </w:rPr>
        <w:t xml:space="preserve"> МБОУ</w:t>
      </w:r>
    </w:p>
    <w:p w14:paraId="63A397DB" w14:textId="33FD602C" w:rsidR="00E7765C" w:rsidRDefault="00E7765C" w:rsidP="00436B3B">
      <w:pPr>
        <w:pStyle w:val="3"/>
        <w:shd w:val="clear" w:color="auto" w:fill="auto"/>
        <w:spacing w:before="0" w:line="240" w:lineRule="auto"/>
        <w:ind w:left="20" w:right="20" w:firstLine="960"/>
        <w:contextualSpacing/>
        <w:jc w:val="center"/>
        <w:rPr>
          <w:sz w:val="24"/>
          <w:szCs w:val="24"/>
        </w:rPr>
      </w:pPr>
      <w:r>
        <w:rPr>
          <w:sz w:val="24"/>
          <w:szCs w:val="24"/>
        </w:rPr>
        <w:t>«</w:t>
      </w:r>
      <w:proofErr w:type="spellStart"/>
      <w:r>
        <w:rPr>
          <w:sz w:val="24"/>
          <w:szCs w:val="24"/>
        </w:rPr>
        <w:t>Бетькинская</w:t>
      </w:r>
      <w:proofErr w:type="spellEnd"/>
      <w:r>
        <w:rPr>
          <w:sz w:val="24"/>
          <w:szCs w:val="24"/>
        </w:rPr>
        <w:t xml:space="preserve"> СОШ</w:t>
      </w:r>
      <w:r w:rsidR="00436B3B">
        <w:rPr>
          <w:sz w:val="24"/>
          <w:szCs w:val="24"/>
        </w:rPr>
        <w:t xml:space="preserve"> с углубленным изучением отдельных предметов</w:t>
      </w:r>
      <w:r>
        <w:rPr>
          <w:sz w:val="24"/>
          <w:szCs w:val="24"/>
        </w:rPr>
        <w:t>»</w:t>
      </w:r>
    </w:p>
    <w:p w14:paraId="160597B5" w14:textId="77777777" w:rsidR="00145642" w:rsidRDefault="00145642" w:rsidP="00E7765C">
      <w:pPr>
        <w:pStyle w:val="3"/>
        <w:shd w:val="clear" w:color="auto" w:fill="auto"/>
        <w:spacing w:before="0" w:line="240" w:lineRule="auto"/>
        <w:ind w:left="20" w:right="20" w:firstLine="960"/>
        <w:contextualSpacing/>
        <w:jc w:val="left"/>
        <w:rPr>
          <w:sz w:val="24"/>
          <w:szCs w:val="24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5462"/>
        <w:gridCol w:w="5463"/>
      </w:tblGrid>
      <w:tr w:rsidR="00040B66" w14:paraId="1D36EA6F" w14:textId="77777777" w:rsidTr="00040B66">
        <w:tc>
          <w:tcPr>
            <w:tcW w:w="5462" w:type="dxa"/>
          </w:tcPr>
          <w:p w14:paraId="6F99CADA" w14:textId="77777777" w:rsidR="00040B66" w:rsidRDefault="00040B66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Style w:val="100"/>
                <w:rFonts w:eastAsia="Courier New"/>
              </w:rPr>
              <w:t>Фамилия, имя, отчество ребенка</w:t>
            </w:r>
          </w:p>
        </w:tc>
        <w:tc>
          <w:tcPr>
            <w:tcW w:w="5463" w:type="dxa"/>
          </w:tcPr>
          <w:p w14:paraId="7A07EDB3" w14:textId="77777777" w:rsidR="00040B66" w:rsidRDefault="00040B66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040B66" w14:paraId="688DD5C6" w14:textId="77777777" w:rsidTr="00040B66">
        <w:tc>
          <w:tcPr>
            <w:tcW w:w="5462" w:type="dxa"/>
          </w:tcPr>
          <w:p w14:paraId="5ECC6848" w14:textId="77777777" w:rsidR="00040B66" w:rsidRDefault="00040B66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Style w:val="100"/>
                <w:rFonts w:eastAsia="Courier New"/>
              </w:rPr>
              <w:t>Дата рождения</w:t>
            </w:r>
          </w:p>
        </w:tc>
        <w:tc>
          <w:tcPr>
            <w:tcW w:w="5463" w:type="dxa"/>
          </w:tcPr>
          <w:p w14:paraId="62C988B1" w14:textId="77777777" w:rsidR="00040B66" w:rsidRDefault="00040B66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040B66" w14:paraId="233B4935" w14:textId="77777777" w:rsidTr="00040B66">
        <w:tc>
          <w:tcPr>
            <w:tcW w:w="5462" w:type="dxa"/>
          </w:tcPr>
          <w:p w14:paraId="244F0737" w14:textId="77777777" w:rsidR="00040B66" w:rsidRDefault="00040B66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Style w:val="100"/>
                <w:rFonts w:eastAsia="Courier New"/>
              </w:rPr>
              <w:t>Класс</w:t>
            </w:r>
          </w:p>
        </w:tc>
        <w:tc>
          <w:tcPr>
            <w:tcW w:w="5463" w:type="dxa"/>
          </w:tcPr>
          <w:p w14:paraId="06D48D3E" w14:textId="77777777" w:rsidR="00040B66" w:rsidRDefault="00040B66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040B66" w14:paraId="3FBD6FDF" w14:textId="77777777" w:rsidTr="00040B66">
        <w:tc>
          <w:tcPr>
            <w:tcW w:w="5462" w:type="dxa"/>
          </w:tcPr>
          <w:p w14:paraId="34744D3F" w14:textId="77777777" w:rsidR="00040B66" w:rsidRDefault="00040B66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Style w:val="100"/>
                <w:rFonts w:eastAsia="Courier New"/>
              </w:rPr>
              <w:t>Общие сведения о ребенке:</w:t>
            </w:r>
          </w:p>
        </w:tc>
        <w:tc>
          <w:tcPr>
            <w:tcW w:w="5463" w:type="dxa"/>
          </w:tcPr>
          <w:p w14:paraId="6CC43F4D" w14:textId="77777777" w:rsidR="00040B66" w:rsidRDefault="00040B66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145642" w14:paraId="12A64225" w14:textId="77777777" w:rsidTr="00791191">
        <w:tc>
          <w:tcPr>
            <w:tcW w:w="10925" w:type="dxa"/>
            <w:gridSpan w:val="2"/>
          </w:tcPr>
          <w:p w14:paraId="6179A470" w14:textId="77777777" w:rsidR="00145642" w:rsidRDefault="00145642" w:rsidP="0014564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Style w:val="100"/>
                <w:rFonts w:eastAsia="Courier New"/>
              </w:rPr>
              <w:t>Сфера нарушения адаптации:</w:t>
            </w:r>
          </w:p>
        </w:tc>
      </w:tr>
      <w:tr w:rsidR="00040B66" w14:paraId="527F53AA" w14:textId="77777777" w:rsidTr="00040B66">
        <w:tc>
          <w:tcPr>
            <w:tcW w:w="5462" w:type="dxa"/>
          </w:tcPr>
          <w:p w14:paraId="0F4436AC" w14:textId="77777777" w:rsidR="00040B66" w:rsidRDefault="00040B66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Style w:val="100"/>
                <w:rFonts w:eastAsia="Courier New"/>
              </w:rPr>
              <w:t>- сложности обучения</w:t>
            </w:r>
          </w:p>
        </w:tc>
        <w:tc>
          <w:tcPr>
            <w:tcW w:w="5463" w:type="dxa"/>
          </w:tcPr>
          <w:p w14:paraId="46F224EC" w14:textId="77777777" w:rsidR="00040B66" w:rsidRDefault="00040B66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040B66" w14:paraId="780F6371" w14:textId="77777777" w:rsidTr="00040B66">
        <w:tc>
          <w:tcPr>
            <w:tcW w:w="5462" w:type="dxa"/>
          </w:tcPr>
          <w:p w14:paraId="79B98A1B" w14:textId="77777777" w:rsidR="00040B66" w:rsidRDefault="00040B66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Style w:val="100"/>
                <w:rFonts w:eastAsia="Courier New"/>
              </w:rPr>
              <w:t>- трудности усвоения норм поведения</w:t>
            </w:r>
          </w:p>
        </w:tc>
        <w:tc>
          <w:tcPr>
            <w:tcW w:w="5463" w:type="dxa"/>
          </w:tcPr>
          <w:p w14:paraId="5DF4167B" w14:textId="77777777" w:rsidR="00040B66" w:rsidRDefault="00040B66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040B66" w14:paraId="7F153A7C" w14:textId="77777777" w:rsidTr="00040B66">
        <w:tc>
          <w:tcPr>
            <w:tcW w:w="5462" w:type="dxa"/>
          </w:tcPr>
          <w:p w14:paraId="0166E270" w14:textId="77777777" w:rsidR="00040B66" w:rsidRDefault="00040B66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Style w:val="100"/>
                <w:rFonts w:eastAsia="Courier New"/>
              </w:rPr>
              <w:t>- позиция учащегося в коллективе</w:t>
            </w:r>
          </w:p>
        </w:tc>
        <w:tc>
          <w:tcPr>
            <w:tcW w:w="5463" w:type="dxa"/>
          </w:tcPr>
          <w:p w14:paraId="630983E1" w14:textId="77777777" w:rsidR="00040B66" w:rsidRDefault="00040B66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040B66" w14:paraId="37A0900A" w14:textId="77777777" w:rsidTr="00040B66">
        <w:tc>
          <w:tcPr>
            <w:tcW w:w="5462" w:type="dxa"/>
          </w:tcPr>
          <w:p w14:paraId="6C7193FE" w14:textId="77777777" w:rsidR="00040B66" w:rsidRDefault="00040B66">
            <w:pPr>
              <w:rPr>
                <w:rStyle w:val="100"/>
                <w:rFonts w:eastAsia="Courier New"/>
              </w:rPr>
            </w:pPr>
            <w:r>
              <w:rPr>
                <w:rStyle w:val="100"/>
                <w:rFonts w:eastAsia="Courier New"/>
              </w:rPr>
              <w:t>- эффективность контактов</w:t>
            </w:r>
          </w:p>
        </w:tc>
        <w:tc>
          <w:tcPr>
            <w:tcW w:w="5463" w:type="dxa"/>
          </w:tcPr>
          <w:p w14:paraId="5C47554F" w14:textId="77777777" w:rsidR="00040B66" w:rsidRDefault="00040B66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040B66" w14:paraId="08CB9F3E" w14:textId="77777777" w:rsidTr="00040B66">
        <w:tc>
          <w:tcPr>
            <w:tcW w:w="5462" w:type="dxa"/>
          </w:tcPr>
          <w:p w14:paraId="25C2AF65" w14:textId="77777777" w:rsidR="00040B66" w:rsidRDefault="00040B66">
            <w:pPr>
              <w:rPr>
                <w:rStyle w:val="100"/>
                <w:rFonts w:eastAsia="Courier New"/>
              </w:rPr>
            </w:pPr>
            <w:r>
              <w:rPr>
                <w:rStyle w:val="100"/>
                <w:rFonts w:eastAsia="Courier New"/>
              </w:rPr>
              <w:t>- обстоятельства, отрицательно влияющие на процесс адаптации</w:t>
            </w:r>
          </w:p>
        </w:tc>
        <w:tc>
          <w:tcPr>
            <w:tcW w:w="5463" w:type="dxa"/>
          </w:tcPr>
          <w:p w14:paraId="38CF6E6A" w14:textId="77777777" w:rsidR="00040B66" w:rsidRDefault="00040B66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145642" w14:paraId="15B2CFA3" w14:textId="77777777" w:rsidTr="00C52B44">
        <w:tc>
          <w:tcPr>
            <w:tcW w:w="10925" w:type="dxa"/>
            <w:gridSpan w:val="2"/>
          </w:tcPr>
          <w:p w14:paraId="06A8D2FC" w14:textId="77777777" w:rsidR="00145642" w:rsidRDefault="00145642" w:rsidP="00145642">
            <w:pPr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Style w:val="100"/>
                <w:rFonts w:eastAsia="Courier New"/>
              </w:rPr>
              <w:t>Сформированность</w:t>
            </w:r>
            <w:proofErr w:type="spellEnd"/>
            <w:r>
              <w:rPr>
                <w:rStyle w:val="100"/>
                <w:rFonts w:eastAsia="Courier New"/>
              </w:rPr>
              <w:t xml:space="preserve"> учебных навыков:</w:t>
            </w:r>
          </w:p>
        </w:tc>
      </w:tr>
      <w:tr w:rsidR="00040B66" w14:paraId="4C8AC842" w14:textId="77777777" w:rsidTr="00040B66">
        <w:tc>
          <w:tcPr>
            <w:tcW w:w="5462" w:type="dxa"/>
          </w:tcPr>
          <w:p w14:paraId="07D45BA3" w14:textId="77777777" w:rsidR="00040B66" w:rsidRDefault="00040B66">
            <w:pPr>
              <w:rPr>
                <w:rStyle w:val="100"/>
                <w:rFonts w:eastAsia="Courier New"/>
              </w:rPr>
            </w:pPr>
            <w:r>
              <w:rPr>
                <w:rStyle w:val="100"/>
                <w:rFonts w:eastAsia="Courier New"/>
              </w:rPr>
              <w:t>- математика</w:t>
            </w:r>
          </w:p>
        </w:tc>
        <w:tc>
          <w:tcPr>
            <w:tcW w:w="5463" w:type="dxa"/>
          </w:tcPr>
          <w:p w14:paraId="78CC3143" w14:textId="77777777" w:rsidR="00040B66" w:rsidRDefault="00040B66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040B66" w14:paraId="464F89D8" w14:textId="77777777" w:rsidTr="00040B66">
        <w:tc>
          <w:tcPr>
            <w:tcW w:w="5462" w:type="dxa"/>
          </w:tcPr>
          <w:p w14:paraId="03315BA1" w14:textId="77777777" w:rsidR="00040B66" w:rsidRDefault="00040B66">
            <w:pPr>
              <w:rPr>
                <w:rStyle w:val="100"/>
                <w:rFonts w:eastAsia="Courier New"/>
              </w:rPr>
            </w:pPr>
            <w:r>
              <w:rPr>
                <w:rStyle w:val="100"/>
                <w:rFonts w:eastAsia="Courier New"/>
              </w:rPr>
              <w:t>- русский язык</w:t>
            </w:r>
          </w:p>
        </w:tc>
        <w:tc>
          <w:tcPr>
            <w:tcW w:w="5463" w:type="dxa"/>
          </w:tcPr>
          <w:p w14:paraId="1794E630" w14:textId="77777777" w:rsidR="00040B66" w:rsidRDefault="00040B66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040B66" w14:paraId="260824CD" w14:textId="77777777" w:rsidTr="00040B66">
        <w:tc>
          <w:tcPr>
            <w:tcW w:w="5462" w:type="dxa"/>
          </w:tcPr>
          <w:p w14:paraId="7467FC1B" w14:textId="77777777" w:rsidR="00040B66" w:rsidRDefault="00040B66">
            <w:pPr>
              <w:rPr>
                <w:rStyle w:val="100"/>
                <w:rFonts w:eastAsia="Courier New"/>
              </w:rPr>
            </w:pPr>
            <w:r>
              <w:rPr>
                <w:rStyle w:val="100"/>
                <w:rFonts w:eastAsia="Courier New"/>
              </w:rPr>
              <w:t>- литературное чтение</w:t>
            </w:r>
          </w:p>
        </w:tc>
        <w:tc>
          <w:tcPr>
            <w:tcW w:w="5463" w:type="dxa"/>
          </w:tcPr>
          <w:p w14:paraId="543F9370" w14:textId="77777777" w:rsidR="00040B66" w:rsidRDefault="00040B66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145642" w14:paraId="2C044313" w14:textId="77777777" w:rsidTr="009C4299">
        <w:tc>
          <w:tcPr>
            <w:tcW w:w="10925" w:type="dxa"/>
            <w:gridSpan w:val="2"/>
          </w:tcPr>
          <w:p w14:paraId="2178A2A4" w14:textId="77777777" w:rsidR="00145642" w:rsidRDefault="00145642" w:rsidP="0014564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Style w:val="100"/>
                <w:rFonts w:eastAsia="Courier New"/>
              </w:rPr>
              <w:t>Трудности, возникающие в процессе учебной деятельности:</w:t>
            </w:r>
          </w:p>
        </w:tc>
      </w:tr>
      <w:tr w:rsidR="00040B66" w14:paraId="2BF50CEE" w14:textId="77777777" w:rsidTr="00040B66">
        <w:tc>
          <w:tcPr>
            <w:tcW w:w="5462" w:type="dxa"/>
          </w:tcPr>
          <w:p w14:paraId="3A8DED0B" w14:textId="77777777" w:rsidR="00040B66" w:rsidRDefault="00040B66">
            <w:pPr>
              <w:rPr>
                <w:rStyle w:val="100"/>
                <w:rFonts w:eastAsia="Courier New"/>
              </w:rPr>
            </w:pPr>
            <w:r>
              <w:rPr>
                <w:rStyle w:val="100"/>
                <w:rFonts w:eastAsia="Courier New"/>
              </w:rPr>
              <w:t>- при устных и письменных ответах на уроке</w:t>
            </w:r>
          </w:p>
        </w:tc>
        <w:tc>
          <w:tcPr>
            <w:tcW w:w="5463" w:type="dxa"/>
          </w:tcPr>
          <w:p w14:paraId="71CBA139" w14:textId="77777777" w:rsidR="00040B66" w:rsidRDefault="00040B66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040B66" w14:paraId="4AB53CAB" w14:textId="77777777" w:rsidTr="00040B66">
        <w:tc>
          <w:tcPr>
            <w:tcW w:w="5462" w:type="dxa"/>
          </w:tcPr>
          <w:p w14:paraId="72FDDECC" w14:textId="77777777" w:rsidR="00040B66" w:rsidRDefault="00040B66">
            <w:pPr>
              <w:rPr>
                <w:rStyle w:val="100"/>
                <w:rFonts w:eastAsia="Courier New"/>
              </w:rPr>
            </w:pPr>
            <w:r>
              <w:rPr>
                <w:rStyle w:val="100"/>
                <w:rFonts w:eastAsia="Courier New"/>
              </w:rPr>
              <w:t>- в процессе усвоения нового или повторения изученного материала</w:t>
            </w:r>
          </w:p>
        </w:tc>
        <w:tc>
          <w:tcPr>
            <w:tcW w:w="5463" w:type="dxa"/>
          </w:tcPr>
          <w:p w14:paraId="10593E3C" w14:textId="77777777" w:rsidR="00040B66" w:rsidRDefault="00040B66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040B66" w14:paraId="230E8E92" w14:textId="77777777" w:rsidTr="00040B66">
        <w:tc>
          <w:tcPr>
            <w:tcW w:w="5462" w:type="dxa"/>
          </w:tcPr>
          <w:p w14:paraId="25E540CB" w14:textId="77777777" w:rsidR="00040B66" w:rsidRDefault="00040B66">
            <w:pPr>
              <w:rPr>
                <w:rStyle w:val="100"/>
                <w:rFonts w:eastAsia="Courier New"/>
              </w:rPr>
            </w:pPr>
            <w:r>
              <w:rPr>
                <w:rStyle w:val="100"/>
                <w:rFonts w:eastAsia="Courier New"/>
              </w:rPr>
              <w:t>- при подготовке домашних заданий</w:t>
            </w:r>
          </w:p>
        </w:tc>
        <w:tc>
          <w:tcPr>
            <w:tcW w:w="5463" w:type="dxa"/>
          </w:tcPr>
          <w:p w14:paraId="66F368F6" w14:textId="77777777" w:rsidR="00040B66" w:rsidRDefault="00040B66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040B66" w14:paraId="51A25934" w14:textId="77777777" w:rsidTr="00040B66">
        <w:tc>
          <w:tcPr>
            <w:tcW w:w="5462" w:type="dxa"/>
          </w:tcPr>
          <w:p w14:paraId="00802B6B" w14:textId="77777777" w:rsidR="00040B66" w:rsidRDefault="00040B66">
            <w:pPr>
              <w:rPr>
                <w:rStyle w:val="100"/>
                <w:rFonts w:eastAsia="Courier New"/>
              </w:rPr>
            </w:pPr>
            <w:r>
              <w:rPr>
                <w:rStyle w:val="100"/>
                <w:rFonts w:eastAsia="Courier New"/>
              </w:rPr>
              <w:t>- причины возникающих трудностей</w:t>
            </w:r>
          </w:p>
        </w:tc>
        <w:tc>
          <w:tcPr>
            <w:tcW w:w="5463" w:type="dxa"/>
          </w:tcPr>
          <w:p w14:paraId="500E5A13" w14:textId="77777777" w:rsidR="00040B66" w:rsidRDefault="00040B66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145642" w14:paraId="5DD4051A" w14:textId="77777777" w:rsidTr="00D6535B">
        <w:tc>
          <w:tcPr>
            <w:tcW w:w="10925" w:type="dxa"/>
            <w:gridSpan w:val="2"/>
          </w:tcPr>
          <w:p w14:paraId="5C44FE13" w14:textId="77777777" w:rsidR="00145642" w:rsidRDefault="00145642" w:rsidP="0014564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Style w:val="100"/>
                <w:rFonts w:eastAsia="Courier New"/>
              </w:rPr>
              <w:t>Успеваемость по основным предметам:</w:t>
            </w:r>
          </w:p>
        </w:tc>
      </w:tr>
      <w:tr w:rsidR="00040B66" w14:paraId="526F38C4" w14:textId="77777777" w:rsidTr="00040B66">
        <w:tc>
          <w:tcPr>
            <w:tcW w:w="5462" w:type="dxa"/>
          </w:tcPr>
          <w:p w14:paraId="29D4AD5C" w14:textId="77777777" w:rsidR="00040B66" w:rsidRDefault="00040B66">
            <w:pPr>
              <w:rPr>
                <w:rStyle w:val="100"/>
                <w:rFonts w:eastAsia="Courier New"/>
              </w:rPr>
            </w:pPr>
            <w:r>
              <w:rPr>
                <w:rStyle w:val="100"/>
                <w:rFonts w:eastAsia="Courier New"/>
              </w:rPr>
              <w:t>- математика</w:t>
            </w:r>
          </w:p>
        </w:tc>
        <w:tc>
          <w:tcPr>
            <w:tcW w:w="5463" w:type="dxa"/>
          </w:tcPr>
          <w:p w14:paraId="5F0B6003" w14:textId="77777777" w:rsidR="00040B66" w:rsidRDefault="00040B66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040B66" w14:paraId="06B68C4A" w14:textId="77777777" w:rsidTr="00040B66">
        <w:tc>
          <w:tcPr>
            <w:tcW w:w="5462" w:type="dxa"/>
          </w:tcPr>
          <w:p w14:paraId="0FE1A3B4" w14:textId="77777777" w:rsidR="00040B66" w:rsidRDefault="00040B66">
            <w:pPr>
              <w:rPr>
                <w:rStyle w:val="100"/>
                <w:rFonts w:eastAsia="Courier New"/>
              </w:rPr>
            </w:pPr>
            <w:r>
              <w:rPr>
                <w:rStyle w:val="100"/>
                <w:rFonts w:eastAsia="Courier New"/>
              </w:rPr>
              <w:t>- русский язык</w:t>
            </w:r>
          </w:p>
        </w:tc>
        <w:tc>
          <w:tcPr>
            <w:tcW w:w="5463" w:type="dxa"/>
          </w:tcPr>
          <w:p w14:paraId="5E51E477" w14:textId="77777777" w:rsidR="00040B66" w:rsidRDefault="00040B66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040B66" w14:paraId="03A463E5" w14:textId="77777777" w:rsidTr="00040B66">
        <w:tc>
          <w:tcPr>
            <w:tcW w:w="5462" w:type="dxa"/>
          </w:tcPr>
          <w:p w14:paraId="2430AB4E" w14:textId="77777777" w:rsidR="00040B66" w:rsidRDefault="00040B66">
            <w:pPr>
              <w:rPr>
                <w:rStyle w:val="100"/>
                <w:rFonts w:eastAsia="Courier New"/>
              </w:rPr>
            </w:pPr>
            <w:r>
              <w:rPr>
                <w:rStyle w:val="100"/>
                <w:rFonts w:eastAsia="Courier New"/>
              </w:rPr>
              <w:t>- литературное чтение</w:t>
            </w:r>
          </w:p>
        </w:tc>
        <w:tc>
          <w:tcPr>
            <w:tcW w:w="5463" w:type="dxa"/>
          </w:tcPr>
          <w:p w14:paraId="7A28A08E" w14:textId="77777777" w:rsidR="00040B66" w:rsidRDefault="00040B66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145642" w14:paraId="1FBD31E5" w14:textId="77777777" w:rsidTr="00040B66">
        <w:tc>
          <w:tcPr>
            <w:tcW w:w="5462" w:type="dxa"/>
          </w:tcPr>
          <w:p w14:paraId="549908DB" w14:textId="77777777" w:rsidR="00145642" w:rsidRDefault="00145642">
            <w:pPr>
              <w:rPr>
                <w:rStyle w:val="100"/>
                <w:rFonts w:eastAsia="Courier New"/>
              </w:rPr>
            </w:pPr>
            <w:r>
              <w:rPr>
                <w:rStyle w:val="100"/>
                <w:rFonts w:eastAsia="Courier New"/>
              </w:rPr>
              <w:t>Характеристика эмоционального состояния в учебной ситуации</w:t>
            </w:r>
          </w:p>
        </w:tc>
        <w:tc>
          <w:tcPr>
            <w:tcW w:w="5463" w:type="dxa"/>
          </w:tcPr>
          <w:p w14:paraId="0DF58A09" w14:textId="77777777" w:rsidR="00145642" w:rsidRDefault="00145642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145642" w14:paraId="475685D9" w14:textId="77777777" w:rsidTr="00040B66">
        <w:tc>
          <w:tcPr>
            <w:tcW w:w="5462" w:type="dxa"/>
          </w:tcPr>
          <w:p w14:paraId="382FE1A1" w14:textId="77777777" w:rsidR="00145642" w:rsidRDefault="00145642">
            <w:pPr>
              <w:rPr>
                <w:rStyle w:val="100"/>
                <w:rFonts w:eastAsia="Courier New"/>
              </w:rPr>
            </w:pPr>
            <w:r>
              <w:rPr>
                <w:rStyle w:val="100"/>
                <w:rFonts w:eastAsia="Courier New"/>
              </w:rPr>
              <w:t>Заключение:</w:t>
            </w:r>
          </w:p>
        </w:tc>
        <w:tc>
          <w:tcPr>
            <w:tcW w:w="5463" w:type="dxa"/>
          </w:tcPr>
          <w:p w14:paraId="1FEFA340" w14:textId="77777777" w:rsidR="00145642" w:rsidRDefault="00145642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145642" w14:paraId="29EA4F63" w14:textId="77777777" w:rsidTr="00040B66">
        <w:tc>
          <w:tcPr>
            <w:tcW w:w="5462" w:type="dxa"/>
          </w:tcPr>
          <w:p w14:paraId="5D59A721" w14:textId="77777777" w:rsidR="00145642" w:rsidRDefault="00145642">
            <w:pPr>
              <w:rPr>
                <w:rStyle w:val="100"/>
                <w:rFonts w:eastAsia="Courier New"/>
              </w:rPr>
            </w:pPr>
            <w:r>
              <w:rPr>
                <w:rStyle w:val="100"/>
                <w:rFonts w:eastAsia="Courier New"/>
              </w:rPr>
              <w:t>Рекомендации по обучению:</w:t>
            </w:r>
          </w:p>
        </w:tc>
        <w:tc>
          <w:tcPr>
            <w:tcW w:w="5463" w:type="dxa"/>
          </w:tcPr>
          <w:p w14:paraId="536D79E6" w14:textId="77777777" w:rsidR="00145642" w:rsidRDefault="00145642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145642" w14:paraId="7BC41BE7" w14:textId="77777777" w:rsidTr="00040B66">
        <w:tc>
          <w:tcPr>
            <w:tcW w:w="5462" w:type="dxa"/>
          </w:tcPr>
          <w:p w14:paraId="1CF452D9" w14:textId="77777777" w:rsidR="00145642" w:rsidRDefault="00145642">
            <w:pPr>
              <w:rPr>
                <w:rStyle w:val="100"/>
                <w:rFonts w:eastAsia="Courier New"/>
              </w:rPr>
            </w:pPr>
            <w:r>
              <w:rPr>
                <w:rStyle w:val="100"/>
                <w:rFonts w:eastAsia="Courier New"/>
              </w:rPr>
              <w:t>Дата:</w:t>
            </w:r>
          </w:p>
        </w:tc>
        <w:tc>
          <w:tcPr>
            <w:tcW w:w="5463" w:type="dxa"/>
          </w:tcPr>
          <w:p w14:paraId="641B060D" w14:textId="77777777" w:rsidR="00145642" w:rsidRDefault="00145642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145642" w14:paraId="1300975B" w14:textId="77777777" w:rsidTr="00040B66">
        <w:tc>
          <w:tcPr>
            <w:tcW w:w="5462" w:type="dxa"/>
          </w:tcPr>
          <w:p w14:paraId="2D6F5E70" w14:textId="77777777" w:rsidR="00145642" w:rsidRDefault="00145642">
            <w:pPr>
              <w:rPr>
                <w:rStyle w:val="100"/>
                <w:rFonts w:eastAsia="Courier New"/>
              </w:rPr>
            </w:pPr>
            <w:r>
              <w:rPr>
                <w:rStyle w:val="100"/>
                <w:rFonts w:eastAsia="Courier New"/>
              </w:rPr>
              <w:t>Подпись педагога:</w:t>
            </w:r>
          </w:p>
        </w:tc>
        <w:tc>
          <w:tcPr>
            <w:tcW w:w="5463" w:type="dxa"/>
          </w:tcPr>
          <w:p w14:paraId="2486A95C" w14:textId="77777777" w:rsidR="00145642" w:rsidRDefault="0014564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_______________(__________________________)</w:t>
            </w:r>
          </w:p>
          <w:p w14:paraId="5D1BEA83" w14:textId="77777777" w:rsidR="00145642" w:rsidRDefault="00145642">
            <w:pPr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18BB49E4" w14:textId="77777777" w:rsidR="00F2544F" w:rsidRDefault="00F2544F">
      <w:pPr>
        <w:rPr>
          <w:rFonts w:ascii="Times New Roman" w:eastAsia="Times New Roman" w:hAnsi="Times New Roman" w:cs="Times New Roman"/>
        </w:rPr>
      </w:pPr>
    </w:p>
    <w:p w14:paraId="640E5C69" w14:textId="77777777" w:rsidR="006072E0" w:rsidRDefault="006072E0" w:rsidP="00E7765C">
      <w:pPr>
        <w:pStyle w:val="3"/>
        <w:shd w:val="clear" w:color="auto" w:fill="auto"/>
        <w:spacing w:before="0" w:line="240" w:lineRule="auto"/>
        <w:ind w:right="20" w:firstLine="0"/>
        <w:contextualSpacing/>
        <w:jc w:val="left"/>
        <w:rPr>
          <w:sz w:val="24"/>
          <w:szCs w:val="24"/>
        </w:rPr>
      </w:pPr>
    </w:p>
    <w:p w14:paraId="15FC04E9" w14:textId="77777777" w:rsidR="00993E9B" w:rsidRDefault="00993E9B" w:rsidP="0040780A">
      <w:pPr>
        <w:spacing w:after="8" w:line="210" w:lineRule="exact"/>
        <w:jc w:val="center"/>
      </w:pPr>
    </w:p>
    <w:p w14:paraId="46A25287" w14:textId="5A804641" w:rsidR="00436B3B" w:rsidRDefault="00993E9B" w:rsidP="00436B3B">
      <w:pPr>
        <w:spacing w:after="8" w:line="210" w:lineRule="exact"/>
        <w:jc w:val="center"/>
        <w:rPr>
          <w:rFonts w:ascii="Times New Roman" w:eastAsia="Times New Roman" w:hAnsi="Times New Roman" w:cs="Times New Roman"/>
          <w:color w:val="auto"/>
          <w:sz w:val="21"/>
          <w:szCs w:val="21"/>
        </w:rPr>
      </w:pPr>
      <w:r>
        <w:rPr>
          <w:rFonts w:ascii="Times New Roman" w:hAnsi="Times New Roman" w:cs="Times New Roman"/>
          <w:color w:val="auto"/>
          <w:sz w:val="22"/>
          <w:szCs w:val="22"/>
          <w:lang w:bidi="ar-SA"/>
        </w:rPr>
        <w:t>М.П.</w:t>
      </w:r>
      <w:r w:rsidR="006072E0">
        <w:br w:type="page"/>
      </w:r>
      <w:r w:rsidR="0040780A" w:rsidRPr="006072E0">
        <w:rPr>
          <w:rFonts w:ascii="Times New Roman" w:eastAsia="Times New Roman" w:hAnsi="Times New Roman" w:cs="Times New Roman"/>
          <w:color w:val="auto"/>
          <w:sz w:val="21"/>
          <w:szCs w:val="21"/>
        </w:rPr>
        <w:lastRenderedPageBreak/>
        <w:t>Заключение</w:t>
      </w:r>
      <w:r w:rsidR="009F25B0">
        <w:rPr>
          <w:rFonts w:ascii="Times New Roman" w:eastAsia="Times New Roman" w:hAnsi="Times New Roman" w:cs="Times New Roman"/>
          <w:color w:val="auto"/>
          <w:sz w:val="21"/>
          <w:szCs w:val="21"/>
        </w:rPr>
        <w:t xml:space="preserve"> </w:t>
      </w:r>
      <w:r w:rsidR="0040780A" w:rsidRPr="006072E0">
        <w:rPr>
          <w:rFonts w:ascii="Times New Roman" w:eastAsia="Times New Roman" w:hAnsi="Times New Roman" w:cs="Times New Roman"/>
          <w:color w:val="auto"/>
          <w:sz w:val="21"/>
          <w:szCs w:val="21"/>
        </w:rPr>
        <w:t>психолого-педагогического консилиума</w:t>
      </w:r>
    </w:p>
    <w:p w14:paraId="00550D2E" w14:textId="5C44E7DF" w:rsidR="0040780A" w:rsidRPr="006072E0" w:rsidRDefault="0040780A" w:rsidP="00436B3B">
      <w:pPr>
        <w:spacing w:after="8" w:line="210" w:lineRule="exact"/>
        <w:jc w:val="center"/>
        <w:rPr>
          <w:rFonts w:ascii="Times New Roman" w:eastAsia="Times New Roman" w:hAnsi="Times New Roman" w:cs="Times New Roman"/>
          <w:color w:val="auto"/>
          <w:sz w:val="21"/>
          <w:szCs w:val="21"/>
        </w:rPr>
      </w:pPr>
      <w:r w:rsidRPr="006072E0">
        <w:rPr>
          <w:rFonts w:ascii="Times New Roman" w:eastAsia="Times New Roman" w:hAnsi="Times New Roman" w:cs="Times New Roman"/>
          <w:color w:val="auto"/>
          <w:sz w:val="21"/>
          <w:szCs w:val="21"/>
        </w:rPr>
        <w:t xml:space="preserve">МБОУ </w:t>
      </w:r>
      <w:r>
        <w:rPr>
          <w:rFonts w:ascii="Times New Roman" w:eastAsia="Times New Roman" w:hAnsi="Times New Roman" w:cs="Times New Roman"/>
          <w:color w:val="auto"/>
          <w:sz w:val="21"/>
          <w:szCs w:val="21"/>
        </w:rPr>
        <w:t>«</w:t>
      </w:r>
      <w:proofErr w:type="spellStart"/>
      <w:r>
        <w:rPr>
          <w:rFonts w:ascii="Times New Roman" w:eastAsia="Times New Roman" w:hAnsi="Times New Roman" w:cs="Times New Roman"/>
          <w:color w:val="auto"/>
          <w:sz w:val="21"/>
          <w:szCs w:val="21"/>
        </w:rPr>
        <w:t>Бетькинская</w:t>
      </w:r>
      <w:proofErr w:type="spellEnd"/>
      <w:r>
        <w:rPr>
          <w:rFonts w:ascii="Times New Roman" w:eastAsia="Times New Roman" w:hAnsi="Times New Roman" w:cs="Times New Roman"/>
          <w:color w:val="auto"/>
          <w:sz w:val="21"/>
          <w:szCs w:val="21"/>
        </w:rPr>
        <w:t xml:space="preserve"> СОШ</w:t>
      </w:r>
      <w:r w:rsidR="00436B3B">
        <w:rPr>
          <w:rFonts w:ascii="Times New Roman" w:eastAsia="Times New Roman" w:hAnsi="Times New Roman" w:cs="Times New Roman"/>
          <w:color w:val="auto"/>
          <w:sz w:val="21"/>
          <w:szCs w:val="21"/>
        </w:rPr>
        <w:t xml:space="preserve"> с углубленным изучением отдельных предметов</w:t>
      </w:r>
      <w:r>
        <w:rPr>
          <w:rFonts w:ascii="Times New Roman" w:eastAsia="Times New Roman" w:hAnsi="Times New Roman" w:cs="Times New Roman"/>
          <w:color w:val="auto"/>
          <w:sz w:val="21"/>
          <w:szCs w:val="21"/>
        </w:rPr>
        <w:t>»</w:t>
      </w:r>
    </w:p>
    <w:p w14:paraId="59E74978" w14:textId="77777777" w:rsidR="0040780A" w:rsidRDefault="0040780A"/>
    <w:tbl>
      <w:tblPr>
        <w:tblStyle w:val="aa"/>
        <w:tblpPr w:leftFromText="180" w:rightFromText="180" w:vertAnchor="text" w:horzAnchor="margin" w:tblpY="-26"/>
        <w:tblW w:w="0" w:type="auto"/>
        <w:tblLook w:val="04A0" w:firstRow="1" w:lastRow="0" w:firstColumn="1" w:lastColumn="0" w:noHBand="0" w:noVBand="1"/>
      </w:tblPr>
      <w:tblGrid>
        <w:gridCol w:w="3227"/>
        <w:gridCol w:w="2235"/>
        <w:gridCol w:w="2386"/>
        <w:gridCol w:w="3077"/>
      </w:tblGrid>
      <w:tr w:rsidR="0040780A" w14:paraId="2822F3D3" w14:textId="77777777" w:rsidTr="0040780A">
        <w:tc>
          <w:tcPr>
            <w:tcW w:w="5462" w:type="dxa"/>
            <w:gridSpan w:val="2"/>
          </w:tcPr>
          <w:p w14:paraId="18FA5D6F" w14:textId="77777777" w:rsidR="0040780A" w:rsidRDefault="0040780A" w:rsidP="0040780A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Style w:val="100"/>
                <w:rFonts w:eastAsia="Courier New"/>
              </w:rPr>
              <w:t>Дата</w:t>
            </w:r>
          </w:p>
        </w:tc>
        <w:tc>
          <w:tcPr>
            <w:tcW w:w="5463" w:type="dxa"/>
            <w:gridSpan w:val="2"/>
          </w:tcPr>
          <w:p w14:paraId="57DF2F35" w14:textId="77777777" w:rsidR="0040780A" w:rsidRDefault="0040780A" w:rsidP="0040780A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40780A" w14:paraId="46992CDF" w14:textId="77777777" w:rsidTr="0040780A">
        <w:tc>
          <w:tcPr>
            <w:tcW w:w="5462" w:type="dxa"/>
            <w:gridSpan w:val="2"/>
          </w:tcPr>
          <w:p w14:paraId="5FF0AAE2" w14:textId="77777777" w:rsidR="0040780A" w:rsidRDefault="0040780A" w:rsidP="0040780A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Style w:val="100"/>
                <w:rFonts w:eastAsia="Courier New"/>
              </w:rPr>
              <w:t>Фамилия, имя, отчество ребенка</w:t>
            </w:r>
          </w:p>
        </w:tc>
        <w:tc>
          <w:tcPr>
            <w:tcW w:w="5463" w:type="dxa"/>
            <w:gridSpan w:val="2"/>
          </w:tcPr>
          <w:p w14:paraId="2ED89A03" w14:textId="77777777" w:rsidR="0040780A" w:rsidRDefault="0040780A" w:rsidP="0040780A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40780A" w14:paraId="5BA7E561" w14:textId="77777777" w:rsidTr="0040780A">
        <w:tc>
          <w:tcPr>
            <w:tcW w:w="5462" w:type="dxa"/>
            <w:gridSpan w:val="2"/>
          </w:tcPr>
          <w:p w14:paraId="7D5B414C" w14:textId="77777777" w:rsidR="0040780A" w:rsidRDefault="0040780A" w:rsidP="0040780A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Style w:val="100"/>
                <w:rFonts w:eastAsia="Courier New"/>
              </w:rPr>
              <w:t>Дата рождения</w:t>
            </w:r>
          </w:p>
        </w:tc>
        <w:tc>
          <w:tcPr>
            <w:tcW w:w="5463" w:type="dxa"/>
            <w:gridSpan w:val="2"/>
          </w:tcPr>
          <w:p w14:paraId="30E4FC18" w14:textId="77777777" w:rsidR="0040780A" w:rsidRDefault="0040780A" w:rsidP="0040780A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40780A" w14:paraId="0F08A844" w14:textId="77777777" w:rsidTr="0040780A">
        <w:tc>
          <w:tcPr>
            <w:tcW w:w="5462" w:type="dxa"/>
            <w:gridSpan w:val="2"/>
          </w:tcPr>
          <w:p w14:paraId="5317B113" w14:textId="77777777" w:rsidR="0040780A" w:rsidRPr="0040780A" w:rsidRDefault="0040780A" w:rsidP="0040780A">
            <w:pPr>
              <w:rPr>
                <w:rFonts w:ascii="Times New Roman" w:eastAsia="Times New Roman" w:hAnsi="Times New Roman" w:cs="Times New Roman"/>
                <w:i/>
              </w:rPr>
            </w:pPr>
            <w:r w:rsidRPr="0040780A">
              <w:rPr>
                <w:rFonts w:ascii="Times New Roman" w:eastAsia="Times New Roman" w:hAnsi="Times New Roman" w:cs="Times New Roman"/>
                <w:i/>
              </w:rPr>
              <w:t>Класс</w:t>
            </w:r>
          </w:p>
        </w:tc>
        <w:tc>
          <w:tcPr>
            <w:tcW w:w="5463" w:type="dxa"/>
            <w:gridSpan w:val="2"/>
          </w:tcPr>
          <w:p w14:paraId="4EF102E3" w14:textId="77777777" w:rsidR="0040780A" w:rsidRPr="0040780A" w:rsidRDefault="0040780A" w:rsidP="0040780A">
            <w:pPr>
              <w:rPr>
                <w:rFonts w:ascii="Times New Roman" w:eastAsia="Times New Roman" w:hAnsi="Times New Roman" w:cs="Times New Roman"/>
                <w:i/>
              </w:rPr>
            </w:pPr>
          </w:p>
        </w:tc>
      </w:tr>
      <w:tr w:rsidR="0040780A" w14:paraId="471DE050" w14:textId="77777777" w:rsidTr="0040780A">
        <w:tc>
          <w:tcPr>
            <w:tcW w:w="5462" w:type="dxa"/>
            <w:gridSpan w:val="2"/>
          </w:tcPr>
          <w:p w14:paraId="5A2BFE76" w14:textId="77777777" w:rsidR="0040780A" w:rsidRPr="0040780A" w:rsidRDefault="0040780A" w:rsidP="0040780A">
            <w:pPr>
              <w:rPr>
                <w:rFonts w:ascii="Times New Roman" w:eastAsia="Times New Roman" w:hAnsi="Times New Roman" w:cs="Times New Roman"/>
                <w:i/>
              </w:rPr>
            </w:pPr>
            <w:r w:rsidRPr="0040780A">
              <w:rPr>
                <w:rFonts w:ascii="Times New Roman" w:eastAsia="Times New Roman" w:hAnsi="Times New Roman" w:cs="Times New Roman"/>
                <w:i/>
              </w:rPr>
              <w:t>Адрес</w:t>
            </w:r>
          </w:p>
        </w:tc>
        <w:tc>
          <w:tcPr>
            <w:tcW w:w="5463" w:type="dxa"/>
            <w:gridSpan w:val="2"/>
          </w:tcPr>
          <w:p w14:paraId="64CDD2D3" w14:textId="77777777" w:rsidR="0040780A" w:rsidRPr="0040780A" w:rsidRDefault="0040780A" w:rsidP="0040780A">
            <w:pPr>
              <w:rPr>
                <w:rFonts w:ascii="Times New Roman" w:eastAsia="Times New Roman" w:hAnsi="Times New Roman" w:cs="Times New Roman"/>
                <w:i/>
              </w:rPr>
            </w:pPr>
          </w:p>
        </w:tc>
      </w:tr>
      <w:tr w:rsidR="0040780A" w14:paraId="503328C3" w14:textId="77777777" w:rsidTr="0040780A">
        <w:tc>
          <w:tcPr>
            <w:tcW w:w="5462" w:type="dxa"/>
            <w:gridSpan w:val="2"/>
          </w:tcPr>
          <w:p w14:paraId="603339F9" w14:textId="77777777" w:rsidR="0040780A" w:rsidRPr="0040780A" w:rsidRDefault="0040780A" w:rsidP="0040780A">
            <w:pPr>
              <w:rPr>
                <w:rFonts w:ascii="Times New Roman" w:eastAsia="Times New Roman" w:hAnsi="Times New Roman" w:cs="Times New Roman"/>
                <w:i/>
              </w:rPr>
            </w:pPr>
            <w:r w:rsidRPr="0040780A">
              <w:rPr>
                <w:rFonts w:ascii="Times New Roman" w:eastAsia="Times New Roman" w:hAnsi="Times New Roman" w:cs="Times New Roman"/>
                <w:i/>
              </w:rPr>
              <w:t>Телефон</w:t>
            </w:r>
          </w:p>
        </w:tc>
        <w:tc>
          <w:tcPr>
            <w:tcW w:w="5463" w:type="dxa"/>
            <w:gridSpan w:val="2"/>
          </w:tcPr>
          <w:p w14:paraId="2843E84A" w14:textId="77777777" w:rsidR="0040780A" w:rsidRPr="0040780A" w:rsidRDefault="0040780A" w:rsidP="0040780A">
            <w:pPr>
              <w:rPr>
                <w:rFonts w:ascii="Times New Roman" w:eastAsia="Times New Roman" w:hAnsi="Times New Roman" w:cs="Times New Roman"/>
                <w:i/>
              </w:rPr>
            </w:pPr>
          </w:p>
        </w:tc>
      </w:tr>
      <w:tr w:rsidR="0040780A" w14:paraId="197A2407" w14:textId="77777777" w:rsidTr="0040780A">
        <w:tc>
          <w:tcPr>
            <w:tcW w:w="5462" w:type="dxa"/>
            <w:gridSpan w:val="2"/>
          </w:tcPr>
          <w:p w14:paraId="55AF9E6D" w14:textId="77777777" w:rsidR="0040780A" w:rsidRPr="0040780A" w:rsidRDefault="0040780A" w:rsidP="0040780A">
            <w:pPr>
              <w:rPr>
                <w:rFonts w:ascii="Times New Roman" w:eastAsia="Times New Roman" w:hAnsi="Times New Roman" w:cs="Times New Roman"/>
                <w:i/>
              </w:rPr>
            </w:pPr>
            <w:r w:rsidRPr="0040780A">
              <w:rPr>
                <w:rStyle w:val="100"/>
                <w:rFonts w:eastAsia="Courier New"/>
              </w:rPr>
              <w:t>Фамилия, имя, отчество родителей</w:t>
            </w:r>
          </w:p>
        </w:tc>
        <w:tc>
          <w:tcPr>
            <w:tcW w:w="5463" w:type="dxa"/>
            <w:gridSpan w:val="2"/>
          </w:tcPr>
          <w:p w14:paraId="4D5D906A" w14:textId="77777777" w:rsidR="0040780A" w:rsidRPr="0040780A" w:rsidRDefault="0040780A" w:rsidP="0040780A">
            <w:pPr>
              <w:rPr>
                <w:rFonts w:ascii="Times New Roman" w:eastAsia="Times New Roman" w:hAnsi="Times New Roman" w:cs="Times New Roman"/>
                <w:i/>
              </w:rPr>
            </w:pPr>
          </w:p>
        </w:tc>
      </w:tr>
      <w:tr w:rsidR="0040780A" w14:paraId="1AC3017D" w14:textId="77777777" w:rsidTr="0040780A">
        <w:tc>
          <w:tcPr>
            <w:tcW w:w="5462" w:type="dxa"/>
            <w:gridSpan w:val="2"/>
          </w:tcPr>
          <w:p w14:paraId="7DC4DB22" w14:textId="77777777" w:rsidR="0040780A" w:rsidRPr="0040780A" w:rsidRDefault="0040780A" w:rsidP="0040780A">
            <w:pPr>
              <w:rPr>
                <w:rFonts w:ascii="Times New Roman" w:eastAsia="Times New Roman" w:hAnsi="Times New Roman" w:cs="Times New Roman"/>
                <w:i/>
              </w:rPr>
            </w:pPr>
            <w:r w:rsidRPr="0040780A">
              <w:rPr>
                <w:rFonts w:ascii="Times New Roman" w:eastAsia="Times New Roman" w:hAnsi="Times New Roman" w:cs="Times New Roman"/>
                <w:i/>
              </w:rPr>
              <w:t>- отец</w:t>
            </w:r>
          </w:p>
        </w:tc>
        <w:tc>
          <w:tcPr>
            <w:tcW w:w="5463" w:type="dxa"/>
            <w:gridSpan w:val="2"/>
          </w:tcPr>
          <w:p w14:paraId="0417A935" w14:textId="77777777" w:rsidR="0040780A" w:rsidRPr="0040780A" w:rsidRDefault="0040780A" w:rsidP="0040780A">
            <w:pPr>
              <w:rPr>
                <w:rFonts w:ascii="Times New Roman" w:eastAsia="Times New Roman" w:hAnsi="Times New Roman" w:cs="Times New Roman"/>
                <w:i/>
              </w:rPr>
            </w:pPr>
          </w:p>
        </w:tc>
      </w:tr>
      <w:tr w:rsidR="0040780A" w14:paraId="19ED0DF3" w14:textId="77777777" w:rsidTr="0040780A">
        <w:tc>
          <w:tcPr>
            <w:tcW w:w="5462" w:type="dxa"/>
            <w:gridSpan w:val="2"/>
          </w:tcPr>
          <w:p w14:paraId="461CEAD5" w14:textId="77777777" w:rsidR="0040780A" w:rsidRPr="0040780A" w:rsidRDefault="0040780A" w:rsidP="0040780A">
            <w:pPr>
              <w:rPr>
                <w:rFonts w:ascii="Times New Roman" w:eastAsia="Times New Roman" w:hAnsi="Times New Roman" w:cs="Times New Roman"/>
                <w:i/>
              </w:rPr>
            </w:pPr>
            <w:r w:rsidRPr="0040780A">
              <w:rPr>
                <w:rFonts w:ascii="Times New Roman" w:eastAsia="Times New Roman" w:hAnsi="Times New Roman" w:cs="Times New Roman"/>
                <w:i/>
              </w:rPr>
              <w:t>- мать</w:t>
            </w:r>
          </w:p>
        </w:tc>
        <w:tc>
          <w:tcPr>
            <w:tcW w:w="5463" w:type="dxa"/>
            <w:gridSpan w:val="2"/>
          </w:tcPr>
          <w:p w14:paraId="5E69BFB9" w14:textId="77777777" w:rsidR="0040780A" w:rsidRPr="0040780A" w:rsidRDefault="0040780A" w:rsidP="0040780A">
            <w:pPr>
              <w:rPr>
                <w:rFonts w:ascii="Times New Roman" w:eastAsia="Times New Roman" w:hAnsi="Times New Roman" w:cs="Times New Roman"/>
                <w:i/>
              </w:rPr>
            </w:pPr>
          </w:p>
        </w:tc>
      </w:tr>
      <w:tr w:rsidR="0040780A" w14:paraId="70035A84" w14:textId="77777777" w:rsidTr="0040780A">
        <w:tc>
          <w:tcPr>
            <w:tcW w:w="5462" w:type="dxa"/>
            <w:gridSpan w:val="2"/>
          </w:tcPr>
          <w:p w14:paraId="363CF2C7" w14:textId="77777777" w:rsidR="0040780A" w:rsidRPr="0040780A" w:rsidRDefault="0040780A" w:rsidP="0040780A">
            <w:pPr>
              <w:rPr>
                <w:rFonts w:ascii="Times New Roman" w:eastAsia="Times New Roman" w:hAnsi="Times New Roman" w:cs="Times New Roman"/>
                <w:i/>
              </w:rPr>
            </w:pPr>
            <w:r w:rsidRPr="0040780A">
              <w:rPr>
                <w:rFonts w:ascii="Times New Roman" w:eastAsia="Times New Roman" w:hAnsi="Times New Roman" w:cs="Times New Roman"/>
                <w:i/>
              </w:rPr>
              <w:t>- опекун</w:t>
            </w:r>
          </w:p>
        </w:tc>
        <w:tc>
          <w:tcPr>
            <w:tcW w:w="5463" w:type="dxa"/>
            <w:gridSpan w:val="2"/>
          </w:tcPr>
          <w:p w14:paraId="5B3A8B6A" w14:textId="77777777" w:rsidR="0040780A" w:rsidRPr="0040780A" w:rsidRDefault="0040780A" w:rsidP="0040780A">
            <w:pPr>
              <w:rPr>
                <w:rFonts w:ascii="Times New Roman" w:eastAsia="Times New Roman" w:hAnsi="Times New Roman" w:cs="Times New Roman"/>
                <w:i/>
              </w:rPr>
            </w:pPr>
          </w:p>
        </w:tc>
      </w:tr>
      <w:tr w:rsidR="0040780A" w14:paraId="7EFE006D" w14:textId="77777777" w:rsidTr="0040780A">
        <w:tc>
          <w:tcPr>
            <w:tcW w:w="5462" w:type="dxa"/>
            <w:gridSpan w:val="2"/>
          </w:tcPr>
          <w:p w14:paraId="4BB46134" w14:textId="77777777" w:rsidR="0040780A" w:rsidRPr="0040780A" w:rsidRDefault="0040780A" w:rsidP="0040780A">
            <w:pPr>
              <w:rPr>
                <w:rFonts w:ascii="Times New Roman" w:eastAsia="Times New Roman" w:hAnsi="Times New Roman" w:cs="Times New Roman"/>
                <w:i/>
              </w:rPr>
            </w:pPr>
            <w:r w:rsidRPr="0040780A">
              <w:rPr>
                <w:rStyle w:val="100"/>
                <w:rFonts w:eastAsia="Courier New"/>
              </w:rPr>
              <w:t xml:space="preserve">Кем </w:t>
            </w:r>
            <w:proofErr w:type="gramStart"/>
            <w:r w:rsidRPr="0040780A">
              <w:rPr>
                <w:rStyle w:val="100"/>
                <w:rFonts w:eastAsia="Courier New"/>
              </w:rPr>
              <w:t>направлен</w:t>
            </w:r>
            <w:proofErr w:type="gramEnd"/>
            <w:r w:rsidRPr="0040780A">
              <w:rPr>
                <w:rStyle w:val="100"/>
                <w:rFonts w:eastAsia="Courier New"/>
              </w:rPr>
              <w:t xml:space="preserve"> на </w:t>
            </w:r>
            <w:proofErr w:type="spellStart"/>
            <w:r w:rsidRPr="0040780A">
              <w:rPr>
                <w:rStyle w:val="100"/>
                <w:rFonts w:eastAsia="Courier New"/>
              </w:rPr>
              <w:t>ППк</w:t>
            </w:r>
            <w:proofErr w:type="spellEnd"/>
          </w:p>
        </w:tc>
        <w:tc>
          <w:tcPr>
            <w:tcW w:w="5463" w:type="dxa"/>
            <w:gridSpan w:val="2"/>
          </w:tcPr>
          <w:p w14:paraId="6201ED6B" w14:textId="77777777" w:rsidR="0040780A" w:rsidRPr="0040780A" w:rsidRDefault="0040780A" w:rsidP="0040780A">
            <w:pPr>
              <w:rPr>
                <w:rFonts w:ascii="Times New Roman" w:eastAsia="Times New Roman" w:hAnsi="Times New Roman" w:cs="Times New Roman"/>
                <w:i/>
              </w:rPr>
            </w:pPr>
          </w:p>
        </w:tc>
      </w:tr>
      <w:tr w:rsidR="0040780A" w14:paraId="0C95F2E1" w14:textId="77777777" w:rsidTr="0040780A">
        <w:tc>
          <w:tcPr>
            <w:tcW w:w="5462" w:type="dxa"/>
            <w:gridSpan w:val="2"/>
          </w:tcPr>
          <w:p w14:paraId="71635EA4" w14:textId="77777777" w:rsidR="0040780A" w:rsidRPr="0040780A" w:rsidRDefault="0040780A" w:rsidP="0040780A">
            <w:pPr>
              <w:rPr>
                <w:rFonts w:ascii="Times New Roman" w:eastAsia="Times New Roman" w:hAnsi="Times New Roman" w:cs="Times New Roman"/>
                <w:i/>
              </w:rPr>
            </w:pPr>
            <w:r w:rsidRPr="0040780A">
              <w:rPr>
                <w:rStyle w:val="100"/>
                <w:rFonts w:eastAsia="Courier New"/>
              </w:rPr>
              <w:t>Причина обращения</w:t>
            </w:r>
          </w:p>
        </w:tc>
        <w:tc>
          <w:tcPr>
            <w:tcW w:w="5463" w:type="dxa"/>
            <w:gridSpan w:val="2"/>
          </w:tcPr>
          <w:p w14:paraId="0C329BF6" w14:textId="77777777" w:rsidR="0040780A" w:rsidRPr="0040780A" w:rsidRDefault="0040780A" w:rsidP="0040780A">
            <w:pPr>
              <w:rPr>
                <w:rFonts w:ascii="Times New Roman" w:eastAsia="Times New Roman" w:hAnsi="Times New Roman" w:cs="Times New Roman"/>
                <w:i/>
              </w:rPr>
            </w:pPr>
          </w:p>
        </w:tc>
      </w:tr>
      <w:tr w:rsidR="0040780A" w14:paraId="10BAEE66" w14:textId="77777777" w:rsidTr="0040780A">
        <w:tc>
          <w:tcPr>
            <w:tcW w:w="5462" w:type="dxa"/>
            <w:gridSpan w:val="2"/>
          </w:tcPr>
          <w:p w14:paraId="6F93524A" w14:textId="77777777" w:rsidR="0040780A" w:rsidRPr="0040780A" w:rsidRDefault="0040780A" w:rsidP="0040780A">
            <w:pPr>
              <w:rPr>
                <w:rFonts w:ascii="Times New Roman" w:eastAsia="Times New Roman" w:hAnsi="Times New Roman" w:cs="Times New Roman"/>
                <w:i/>
              </w:rPr>
            </w:pPr>
            <w:r w:rsidRPr="0040780A">
              <w:rPr>
                <w:rStyle w:val="100"/>
                <w:rFonts w:eastAsia="Courier New"/>
              </w:rPr>
              <w:t>Заключение:</w:t>
            </w:r>
          </w:p>
        </w:tc>
        <w:tc>
          <w:tcPr>
            <w:tcW w:w="5463" w:type="dxa"/>
            <w:gridSpan w:val="2"/>
          </w:tcPr>
          <w:p w14:paraId="01C8D5B3" w14:textId="77777777" w:rsidR="0040780A" w:rsidRPr="0040780A" w:rsidRDefault="0040780A" w:rsidP="0040780A">
            <w:pPr>
              <w:rPr>
                <w:rFonts w:ascii="Times New Roman" w:eastAsia="Times New Roman" w:hAnsi="Times New Roman" w:cs="Times New Roman"/>
                <w:i/>
              </w:rPr>
            </w:pPr>
          </w:p>
        </w:tc>
      </w:tr>
      <w:tr w:rsidR="0040780A" w14:paraId="3CE2D412" w14:textId="77777777" w:rsidTr="0040780A">
        <w:tc>
          <w:tcPr>
            <w:tcW w:w="5462" w:type="dxa"/>
            <w:gridSpan w:val="2"/>
          </w:tcPr>
          <w:p w14:paraId="6E5885A3" w14:textId="77777777" w:rsidR="0040780A" w:rsidRPr="0040780A" w:rsidRDefault="0040780A" w:rsidP="0040780A">
            <w:pPr>
              <w:rPr>
                <w:rStyle w:val="100"/>
                <w:rFonts w:eastAsia="Courier New"/>
              </w:rPr>
            </w:pPr>
            <w:r w:rsidRPr="0040780A">
              <w:rPr>
                <w:rStyle w:val="100"/>
                <w:rFonts w:eastAsia="Courier New"/>
              </w:rPr>
              <w:t>Рекомендации:</w:t>
            </w:r>
          </w:p>
        </w:tc>
        <w:tc>
          <w:tcPr>
            <w:tcW w:w="5463" w:type="dxa"/>
            <w:gridSpan w:val="2"/>
          </w:tcPr>
          <w:p w14:paraId="550BB31A" w14:textId="77777777" w:rsidR="0040780A" w:rsidRPr="0040780A" w:rsidRDefault="0040780A" w:rsidP="0040780A">
            <w:pPr>
              <w:rPr>
                <w:rFonts w:ascii="Times New Roman" w:eastAsia="Times New Roman" w:hAnsi="Times New Roman" w:cs="Times New Roman"/>
                <w:i/>
              </w:rPr>
            </w:pPr>
          </w:p>
        </w:tc>
      </w:tr>
      <w:tr w:rsidR="0040780A" w14:paraId="30593D13" w14:textId="77777777" w:rsidTr="00BD4380">
        <w:tc>
          <w:tcPr>
            <w:tcW w:w="10925" w:type="dxa"/>
            <w:gridSpan w:val="4"/>
          </w:tcPr>
          <w:p w14:paraId="64EE9865" w14:textId="77777777" w:rsidR="0040780A" w:rsidRPr="0040780A" w:rsidRDefault="0040780A" w:rsidP="0040780A">
            <w:pPr>
              <w:rPr>
                <w:rFonts w:ascii="Times New Roman" w:eastAsia="Times New Roman" w:hAnsi="Times New Roman" w:cs="Times New Roman"/>
              </w:rPr>
            </w:pPr>
            <w:r w:rsidRPr="0040780A">
              <w:rPr>
                <w:rStyle w:val="100"/>
                <w:rFonts w:eastAsia="Courier New"/>
              </w:rPr>
              <w:t>Приложение:</w:t>
            </w:r>
          </w:p>
        </w:tc>
      </w:tr>
      <w:tr w:rsidR="0040780A" w14:paraId="05EAD1CC" w14:textId="77777777" w:rsidTr="0040780A">
        <w:tc>
          <w:tcPr>
            <w:tcW w:w="3227" w:type="dxa"/>
          </w:tcPr>
          <w:p w14:paraId="6A88C855" w14:textId="77777777" w:rsidR="0040780A" w:rsidRPr="0040780A" w:rsidRDefault="0040780A" w:rsidP="0040780A">
            <w:pPr>
              <w:rPr>
                <w:rStyle w:val="100"/>
                <w:rFonts w:eastAsia="Courier New"/>
              </w:rPr>
            </w:pPr>
            <w:r w:rsidRPr="0040780A">
              <w:rPr>
                <w:rStyle w:val="100"/>
                <w:rFonts w:eastAsia="Courier New"/>
              </w:rPr>
              <w:t>название</w:t>
            </w:r>
          </w:p>
        </w:tc>
        <w:tc>
          <w:tcPr>
            <w:tcW w:w="4621" w:type="dxa"/>
            <w:gridSpan w:val="2"/>
          </w:tcPr>
          <w:p w14:paraId="1C7A5B31" w14:textId="77777777" w:rsidR="0040780A" w:rsidRPr="0040780A" w:rsidRDefault="0040780A" w:rsidP="0040780A">
            <w:pPr>
              <w:rPr>
                <w:rFonts w:ascii="Times New Roman" w:eastAsia="Times New Roman" w:hAnsi="Times New Roman" w:cs="Times New Roman"/>
                <w:i/>
              </w:rPr>
            </w:pPr>
            <w:r w:rsidRPr="0040780A">
              <w:rPr>
                <w:rFonts w:ascii="Times New Roman" w:eastAsia="Times New Roman" w:hAnsi="Times New Roman" w:cs="Times New Roman"/>
                <w:i/>
              </w:rPr>
              <w:t>специалист</w:t>
            </w:r>
          </w:p>
        </w:tc>
        <w:tc>
          <w:tcPr>
            <w:tcW w:w="3077" w:type="dxa"/>
          </w:tcPr>
          <w:p w14:paraId="1D093960" w14:textId="77777777" w:rsidR="0040780A" w:rsidRPr="0040780A" w:rsidRDefault="0040780A" w:rsidP="0040780A">
            <w:pPr>
              <w:rPr>
                <w:rFonts w:ascii="Times New Roman" w:eastAsia="Times New Roman" w:hAnsi="Times New Roman" w:cs="Times New Roman"/>
                <w:i/>
              </w:rPr>
            </w:pPr>
            <w:r w:rsidRPr="0040780A">
              <w:rPr>
                <w:rFonts w:ascii="Times New Roman" w:eastAsia="Times New Roman" w:hAnsi="Times New Roman" w:cs="Times New Roman"/>
                <w:i/>
              </w:rPr>
              <w:t>дата</w:t>
            </w:r>
          </w:p>
        </w:tc>
      </w:tr>
      <w:tr w:rsidR="0040780A" w14:paraId="2F1DE2E9" w14:textId="77777777" w:rsidTr="0040780A">
        <w:tc>
          <w:tcPr>
            <w:tcW w:w="3227" w:type="dxa"/>
          </w:tcPr>
          <w:p w14:paraId="1C7F423F" w14:textId="77777777" w:rsidR="0040780A" w:rsidRPr="0040780A" w:rsidRDefault="0040780A" w:rsidP="0040780A">
            <w:pPr>
              <w:rPr>
                <w:rStyle w:val="100"/>
                <w:rFonts w:eastAsia="Courier New"/>
              </w:rPr>
            </w:pPr>
            <w:r w:rsidRPr="0040780A">
              <w:rPr>
                <w:rStyle w:val="100"/>
                <w:rFonts w:eastAsia="Courier New"/>
              </w:rPr>
              <w:t>психологическое заключение</w:t>
            </w:r>
          </w:p>
        </w:tc>
        <w:tc>
          <w:tcPr>
            <w:tcW w:w="4621" w:type="dxa"/>
            <w:gridSpan w:val="2"/>
          </w:tcPr>
          <w:p w14:paraId="591D3B22" w14:textId="77777777" w:rsidR="0040780A" w:rsidRPr="0040780A" w:rsidRDefault="0040780A" w:rsidP="0040780A">
            <w:pPr>
              <w:rPr>
                <w:rFonts w:ascii="Times New Roman" w:eastAsia="Times New Roman" w:hAnsi="Times New Roman" w:cs="Times New Roman"/>
                <w:i/>
              </w:rPr>
            </w:pPr>
            <w:r w:rsidRPr="0040780A">
              <w:rPr>
                <w:rStyle w:val="100"/>
                <w:rFonts w:eastAsia="Courier New"/>
              </w:rPr>
              <w:t>педагог-психолог</w:t>
            </w:r>
          </w:p>
        </w:tc>
        <w:tc>
          <w:tcPr>
            <w:tcW w:w="3077" w:type="dxa"/>
          </w:tcPr>
          <w:p w14:paraId="517275CC" w14:textId="77777777" w:rsidR="0040780A" w:rsidRPr="0040780A" w:rsidRDefault="0040780A" w:rsidP="0040780A">
            <w:pPr>
              <w:rPr>
                <w:rFonts w:ascii="Times New Roman" w:eastAsia="Times New Roman" w:hAnsi="Times New Roman" w:cs="Times New Roman"/>
                <w:i/>
              </w:rPr>
            </w:pPr>
          </w:p>
        </w:tc>
      </w:tr>
      <w:tr w:rsidR="0040780A" w14:paraId="09C7CAA5" w14:textId="77777777" w:rsidTr="0040780A">
        <w:tc>
          <w:tcPr>
            <w:tcW w:w="3227" w:type="dxa"/>
          </w:tcPr>
          <w:p w14:paraId="2896C948" w14:textId="77777777" w:rsidR="0040780A" w:rsidRPr="0040780A" w:rsidRDefault="0040780A" w:rsidP="0040780A">
            <w:pPr>
              <w:rPr>
                <w:rStyle w:val="100"/>
                <w:rFonts w:eastAsia="Courier New"/>
              </w:rPr>
            </w:pPr>
            <w:r w:rsidRPr="0040780A">
              <w:rPr>
                <w:rStyle w:val="100"/>
                <w:rFonts w:eastAsia="Courier New"/>
              </w:rPr>
              <w:t>педагогическое заключение</w:t>
            </w:r>
          </w:p>
        </w:tc>
        <w:tc>
          <w:tcPr>
            <w:tcW w:w="4621" w:type="dxa"/>
            <w:gridSpan w:val="2"/>
          </w:tcPr>
          <w:p w14:paraId="3BB49152" w14:textId="77777777" w:rsidR="0040780A" w:rsidRPr="0040780A" w:rsidRDefault="0040780A" w:rsidP="0040780A">
            <w:pPr>
              <w:rPr>
                <w:rFonts w:ascii="Times New Roman" w:eastAsia="Times New Roman" w:hAnsi="Times New Roman" w:cs="Times New Roman"/>
                <w:i/>
              </w:rPr>
            </w:pPr>
            <w:r w:rsidRPr="0040780A">
              <w:rPr>
                <w:rStyle w:val="100"/>
                <w:rFonts w:eastAsia="Courier New"/>
              </w:rPr>
              <w:t>учитель начальных классов</w:t>
            </w:r>
          </w:p>
        </w:tc>
        <w:tc>
          <w:tcPr>
            <w:tcW w:w="3077" w:type="dxa"/>
          </w:tcPr>
          <w:p w14:paraId="1937B92E" w14:textId="77777777" w:rsidR="0040780A" w:rsidRPr="0040780A" w:rsidRDefault="0040780A" w:rsidP="0040780A">
            <w:pPr>
              <w:rPr>
                <w:rFonts w:ascii="Times New Roman" w:eastAsia="Times New Roman" w:hAnsi="Times New Roman" w:cs="Times New Roman"/>
                <w:i/>
              </w:rPr>
            </w:pPr>
          </w:p>
        </w:tc>
      </w:tr>
      <w:tr w:rsidR="0022392C" w14:paraId="67A70747" w14:textId="77777777" w:rsidTr="00676F40">
        <w:tc>
          <w:tcPr>
            <w:tcW w:w="10925" w:type="dxa"/>
            <w:gridSpan w:val="4"/>
          </w:tcPr>
          <w:p w14:paraId="50B5C081" w14:textId="77777777" w:rsidR="0022392C" w:rsidRDefault="0022392C" w:rsidP="0040780A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Style w:val="100"/>
                <w:rFonts w:eastAsia="Courier New"/>
              </w:rPr>
              <w:t>Другие документы, представленные на консилиум:</w:t>
            </w:r>
          </w:p>
        </w:tc>
      </w:tr>
      <w:tr w:rsidR="0022392C" w14:paraId="783B8CAE" w14:textId="77777777" w:rsidTr="00341945">
        <w:tc>
          <w:tcPr>
            <w:tcW w:w="10925" w:type="dxa"/>
            <w:gridSpan w:val="4"/>
          </w:tcPr>
          <w:p w14:paraId="0DCF16A6" w14:textId="77777777" w:rsidR="0022392C" w:rsidRDefault="0022392C" w:rsidP="0022392C">
            <w:pPr>
              <w:numPr>
                <w:ilvl w:val="0"/>
                <w:numId w:val="12"/>
              </w:numPr>
              <w:tabs>
                <w:tab w:val="left" w:pos="120"/>
              </w:tabs>
              <w:spacing w:line="250" w:lineRule="exact"/>
              <w:jc w:val="both"/>
              <w:rPr>
                <w:color w:val="auto"/>
              </w:rPr>
            </w:pPr>
            <w:r>
              <w:rPr>
                <w:rStyle w:val="100"/>
                <w:rFonts w:eastAsia="Courier New"/>
              </w:rPr>
              <w:t xml:space="preserve">психолого-педагогическая характеристика на </w:t>
            </w:r>
            <w:proofErr w:type="gramStart"/>
            <w:r>
              <w:rPr>
                <w:rStyle w:val="100"/>
                <w:rFonts w:eastAsia="Courier New"/>
              </w:rPr>
              <w:t>обучающегося</w:t>
            </w:r>
            <w:proofErr w:type="gramEnd"/>
            <w:r>
              <w:rPr>
                <w:rStyle w:val="100"/>
                <w:rFonts w:eastAsia="Courier New"/>
              </w:rPr>
              <w:t>;</w:t>
            </w:r>
          </w:p>
          <w:p w14:paraId="5CA48857" w14:textId="77777777" w:rsidR="0022392C" w:rsidRDefault="0022392C" w:rsidP="0022392C">
            <w:pPr>
              <w:numPr>
                <w:ilvl w:val="0"/>
                <w:numId w:val="12"/>
              </w:numPr>
              <w:tabs>
                <w:tab w:val="left" w:pos="125"/>
              </w:tabs>
              <w:spacing w:line="250" w:lineRule="exact"/>
              <w:jc w:val="both"/>
            </w:pPr>
            <w:r>
              <w:rPr>
                <w:rStyle w:val="100"/>
                <w:rFonts w:eastAsia="Courier New"/>
              </w:rPr>
              <w:t>выписка оценок;</w:t>
            </w:r>
          </w:p>
          <w:p w14:paraId="2F0F47A0" w14:textId="77777777" w:rsidR="0022392C" w:rsidRDefault="0022392C" w:rsidP="0022392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Style w:val="100"/>
                <w:rFonts w:eastAsia="Courier New"/>
              </w:rPr>
              <w:t>результаты самостоятельной работы, рисунки, поделки.</w:t>
            </w:r>
          </w:p>
        </w:tc>
      </w:tr>
      <w:tr w:rsidR="0022392C" w14:paraId="53960518" w14:textId="77777777" w:rsidTr="0022392C">
        <w:tc>
          <w:tcPr>
            <w:tcW w:w="5462" w:type="dxa"/>
            <w:gridSpan w:val="2"/>
          </w:tcPr>
          <w:p w14:paraId="1F90DAF6" w14:textId="77777777" w:rsidR="0022392C" w:rsidRDefault="0022392C" w:rsidP="0040780A">
            <w:pPr>
              <w:rPr>
                <w:rStyle w:val="100"/>
                <w:rFonts w:eastAsia="Courier New"/>
              </w:rPr>
            </w:pPr>
            <w:r>
              <w:rPr>
                <w:rStyle w:val="100"/>
                <w:rFonts w:eastAsia="Courier New"/>
              </w:rPr>
              <w:t xml:space="preserve">Председатель </w:t>
            </w:r>
            <w:proofErr w:type="spellStart"/>
            <w:r>
              <w:rPr>
                <w:rStyle w:val="100"/>
                <w:rFonts w:eastAsia="Courier New"/>
              </w:rPr>
              <w:t>ППк</w:t>
            </w:r>
            <w:proofErr w:type="spellEnd"/>
          </w:p>
        </w:tc>
        <w:tc>
          <w:tcPr>
            <w:tcW w:w="5463" w:type="dxa"/>
            <w:gridSpan w:val="2"/>
          </w:tcPr>
          <w:p w14:paraId="132CCAA3" w14:textId="77777777" w:rsidR="0022392C" w:rsidRDefault="0022392C" w:rsidP="0022392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_______________(__________________________)</w:t>
            </w:r>
          </w:p>
          <w:p w14:paraId="38669CB1" w14:textId="77777777" w:rsidR="0022392C" w:rsidRDefault="0022392C" w:rsidP="0040780A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22392C" w14:paraId="029BC76C" w14:textId="77777777" w:rsidTr="00297F35">
        <w:tc>
          <w:tcPr>
            <w:tcW w:w="10925" w:type="dxa"/>
            <w:gridSpan w:val="4"/>
          </w:tcPr>
          <w:p w14:paraId="3D4E5EE8" w14:textId="77777777" w:rsidR="0022392C" w:rsidRDefault="0022392C" w:rsidP="0022392C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Style w:val="100"/>
                <w:rFonts w:eastAsia="Courier New"/>
              </w:rPr>
              <w:t xml:space="preserve">Члены </w:t>
            </w:r>
            <w:proofErr w:type="spellStart"/>
            <w:r>
              <w:rPr>
                <w:rStyle w:val="100"/>
                <w:rFonts w:eastAsia="Courier New"/>
              </w:rPr>
              <w:t>ППк</w:t>
            </w:r>
            <w:proofErr w:type="spellEnd"/>
            <w:r>
              <w:rPr>
                <w:rStyle w:val="100"/>
                <w:rFonts w:eastAsia="Courier New"/>
              </w:rPr>
              <w:t>:</w:t>
            </w:r>
          </w:p>
        </w:tc>
      </w:tr>
      <w:tr w:rsidR="0022392C" w14:paraId="0FDF618B" w14:textId="77777777" w:rsidTr="0022392C">
        <w:tc>
          <w:tcPr>
            <w:tcW w:w="5462" w:type="dxa"/>
            <w:gridSpan w:val="2"/>
          </w:tcPr>
          <w:p w14:paraId="2D3E253F" w14:textId="77777777" w:rsidR="0022392C" w:rsidRDefault="0022392C" w:rsidP="0040780A">
            <w:pPr>
              <w:rPr>
                <w:rStyle w:val="100"/>
                <w:rFonts w:eastAsia="Courier New"/>
              </w:rPr>
            </w:pPr>
            <w:r>
              <w:rPr>
                <w:rStyle w:val="100"/>
                <w:rFonts w:eastAsia="Courier New"/>
              </w:rPr>
              <w:t>педагог-психолог</w:t>
            </w:r>
          </w:p>
        </w:tc>
        <w:tc>
          <w:tcPr>
            <w:tcW w:w="5463" w:type="dxa"/>
            <w:gridSpan w:val="2"/>
          </w:tcPr>
          <w:p w14:paraId="44279F68" w14:textId="77777777" w:rsidR="0022392C" w:rsidRDefault="0022392C" w:rsidP="0022392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_______________(__________________________)</w:t>
            </w:r>
          </w:p>
          <w:p w14:paraId="3F1B2821" w14:textId="77777777" w:rsidR="0022392C" w:rsidRDefault="0022392C" w:rsidP="0040780A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22392C" w14:paraId="71DBFF4D" w14:textId="77777777" w:rsidTr="0022392C">
        <w:tc>
          <w:tcPr>
            <w:tcW w:w="5462" w:type="dxa"/>
            <w:gridSpan w:val="2"/>
          </w:tcPr>
          <w:p w14:paraId="07ADC606" w14:textId="77777777" w:rsidR="0022392C" w:rsidRDefault="0022392C" w:rsidP="0040780A">
            <w:pPr>
              <w:rPr>
                <w:rStyle w:val="100"/>
                <w:rFonts w:eastAsia="Courier New"/>
              </w:rPr>
            </w:pPr>
            <w:r>
              <w:rPr>
                <w:rStyle w:val="100"/>
                <w:rFonts w:eastAsia="Courier New"/>
              </w:rPr>
              <w:t>учитель начальных классов</w:t>
            </w:r>
          </w:p>
        </w:tc>
        <w:tc>
          <w:tcPr>
            <w:tcW w:w="5463" w:type="dxa"/>
            <w:gridSpan w:val="2"/>
          </w:tcPr>
          <w:p w14:paraId="30929452" w14:textId="77777777" w:rsidR="0022392C" w:rsidRDefault="0022392C" w:rsidP="0022392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_______________(__________________________)</w:t>
            </w:r>
          </w:p>
          <w:p w14:paraId="0250D3DA" w14:textId="77777777" w:rsidR="0022392C" w:rsidRDefault="0022392C" w:rsidP="0040780A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22392C" w14:paraId="51C69E30" w14:textId="77777777" w:rsidTr="0022392C">
        <w:tc>
          <w:tcPr>
            <w:tcW w:w="5462" w:type="dxa"/>
            <w:gridSpan w:val="2"/>
          </w:tcPr>
          <w:p w14:paraId="1FDE1427" w14:textId="77777777" w:rsidR="0022392C" w:rsidRDefault="0022392C" w:rsidP="0040780A">
            <w:pPr>
              <w:rPr>
                <w:rStyle w:val="100"/>
                <w:rFonts w:eastAsia="Courier New"/>
              </w:rPr>
            </w:pPr>
            <w:r>
              <w:rPr>
                <w:rStyle w:val="100"/>
                <w:rFonts w:eastAsia="Courier New"/>
              </w:rPr>
              <w:t xml:space="preserve">Дата проведения </w:t>
            </w:r>
            <w:proofErr w:type="spellStart"/>
            <w:r>
              <w:rPr>
                <w:rStyle w:val="100"/>
                <w:rFonts w:eastAsia="Courier New"/>
              </w:rPr>
              <w:t>ППк</w:t>
            </w:r>
            <w:proofErr w:type="spellEnd"/>
            <w:r>
              <w:rPr>
                <w:rStyle w:val="100"/>
                <w:rFonts w:eastAsia="Courier New"/>
              </w:rPr>
              <w:t>:</w:t>
            </w:r>
          </w:p>
        </w:tc>
        <w:tc>
          <w:tcPr>
            <w:tcW w:w="5463" w:type="dxa"/>
            <w:gridSpan w:val="2"/>
          </w:tcPr>
          <w:p w14:paraId="25B7EB38" w14:textId="77777777" w:rsidR="0022392C" w:rsidRDefault="0022392C" w:rsidP="0040780A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__________________</w:t>
            </w:r>
          </w:p>
          <w:p w14:paraId="1BC78F06" w14:textId="77777777" w:rsidR="0022392C" w:rsidRDefault="0022392C" w:rsidP="0040780A">
            <w:pPr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4BAF7C71" w14:textId="77777777" w:rsidR="0040780A" w:rsidRDefault="0040780A">
      <w:pPr>
        <w:rPr>
          <w:rFonts w:ascii="Times New Roman" w:eastAsia="Times New Roman" w:hAnsi="Times New Roman" w:cs="Times New Roman"/>
        </w:rPr>
      </w:pPr>
    </w:p>
    <w:p w14:paraId="2645CF32" w14:textId="77777777" w:rsidR="00993E9B" w:rsidRDefault="00993E9B">
      <w:pPr>
        <w:rPr>
          <w:rFonts w:ascii="Times New Roman" w:eastAsia="Times New Roman" w:hAnsi="Times New Roman" w:cs="Times New Roman"/>
        </w:rPr>
      </w:pPr>
    </w:p>
    <w:p w14:paraId="5F2A8A54" w14:textId="77777777" w:rsidR="00993E9B" w:rsidRDefault="00993E9B">
      <w:pPr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  <w:color w:val="auto"/>
          <w:sz w:val="22"/>
          <w:szCs w:val="22"/>
          <w:lang w:bidi="ar-SA"/>
        </w:rPr>
        <w:t>М.П.</w:t>
      </w:r>
    </w:p>
    <w:sectPr w:rsidR="00993E9B" w:rsidSect="00522C48">
      <w:type w:val="continuous"/>
      <w:pgSz w:w="11909" w:h="16838"/>
      <w:pgMar w:top="993" w:right="588" w:bottom="993" w:left="612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19C2E75" w14:textId="77777777" w:rsidR="000323D5" w:rsidRDefault="000323D5">
      <w:r>
        <w:separator/>
      </w:r>
    </w:p>
  </w:endnote>
  <w:endnote w:type="continuationSeparator" w:id="0">
    <w:p w14:paraId="2B3D1A08" w14:textId="77777777" w:rsidR="000323D5" w:rsidRDefault="000323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ADC8220" w14:textId="77777777" w:rsidR="000323D5" w:rsidRDefault="000323D5"/>
  </w:footnote>
  <w:footnote w:type="continuationSeparator" w:id="0">
    <w:p w14:paraId="418EB9A1" w14:textId="77777777" w:rsidR="000323D5" w:rsidRDefault="000323D5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C90EC3"/>
    <w:multiLevelType w:val="multilevel"/>
    <w:tmpl w:val="E9585AC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70657B1"/>
    <w:multiLevelType w:val="multilevel"/>
    <w:tmpl w:val="ECB6949A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>
    <w:nsid w:val="288941D8"/>
    <w:multiLevelType w:val="multilevel"/>
    <w:tmpl w:val="6E9029B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8A61131"/>
    <w:multiLevelType w:val="multilevel"/>
    <w:tmpl w:val="89C491A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9902E40"/>
    <w:multiLevelType w:val="multilevel"/>
    <w:tmpl w:val="3050CC7E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C941E2E"/>
    <w:multiLevelType w:val="multilevel"/>
    <w:tmpl w:val="28803B9E"/>
    <w:lvl w:ilvl="0">
      <w:start w:val="7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4F3C66AF"/>
    <w:multiLevelType w:val="multilevel"/>
    <w:tmpl w:val="3C2E3B2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54FA4CAD"/>
    <w:multiLevelType w:val="multilevel"/>
    <w:tmpl w:val="B95EFB8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59084AF0"/>
    <w:multiLevelType w:val="multilevel"/>
    <w:tmpl w:val="393AE7AC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5A4F49E7"/>
    <w:multiLevelType w:val="multilevel"/>
    <w:tmpl w:val="BBA40FA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6F9F6E00"/>
    <w:multiLevelType w:val="multilevel"/>
    <w:tmpl w:val="906AB8F2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749D0C6A"/>
    <w:multiLevelType w:val="multilevel"/>
    <w:tmpl w:val="04128A7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0"/>
  </w:num>
  <w:num w:numId="2">
    <w:abstractNumId w:val="8"/>
  </w:num>
  <w:num w:numId="3">
    <w:abstractNumId w:val="4"/>
  </w:num>
  <w:num w:numId="4">
    <w:abstractNumId w:val="6"/>
  </w:num>
  <w:num w:numId="5">
    <w:abstractNumId w:val="3"/>
  </w:num>
  <w:num w:numId="6">
    <w:abstractNumId w:val="9"/>
  </w:num>
  <w:num w:numId="7">
    <w:abstractNumId w:val="2"/>
  </w:num>
  <w:num w:numId="8">
    <w:abstractNumId w:val="0"/>
  </w:num>
  <w:num w:numId="9">
    <w:abstractNumId w:val="11"/>
  </w:num>
  <w:num w:numId="10">
    <w:abstractNumId w:val="5"/>
  </w:num>
  <w:num w:numId="11">
    <w:abstractNumId w:val="7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</w:compat>
  <w:rsids>
    <w:rsidRoot w:val="005C4A5E"/>
    <w:rsid w:val="000150C5"/>
    <w:rsid w:val="00016D29"/>
    <w:rsid w:val="0002523F"/>
    <w:rsid w:val="000323D5"/>
    <w:rsid w:val="00040B66"/>
    <w:rsid w:val="000A7BBD"/>
    <w:rsid w:val="00144AD0"/>
    <w:rsid w:val="00145642"/>
    <w:rsid w:val="001546E6"/>
    <w:rsid w:val="001613B5"/>
    <w:rsid w:val="0022392C"/>
    <w:rsid w:val="002269F4"/>
    <w:rsid w:val="003B662D"/>
    <w:rsid w:val="003D0034"/>
    <w:rsid w:val="0040780A"/>
    <w:rsid w:val="00436B3B"/>
    <w:rsid w:val="0044299D"/>
    <w:rsid w:val="00522C48"/>
    <w:rsid w:val="005C4A5E"/>
    <w:rsid w:val="005E33CB"/>
    <w:rsid w:val="006072E0"/>
    <w:rsid w:val="00700B22"/>
    <w:rsid w:val="00747A42"/>
    <w:rsid w:val="00842BE9"/>
    <w:rsid w:val="00860EA0"/>
    <w:rsid w:val="00896310"/>
    <w:rsid w:val="008A1F63"/>
    <w:rsid w:val="0090733D"/>
    <w:rsid w:val="00993E9B"/>
    <w:rsid w:val="009F25B0"/>
    <w:rsid w:val="00AD0CF9"/>
    <w:rsid w:val="00B2208D"/>
    <w:rsid w:val="00B47925"/>
    <w:rsid w:val="00B762E6"/>
    <w:rsid w:val="00BD07D3"/>
    <w:rsid w:val="00C44A9A"/>
    <w:rsid w:val="00C87EB6"/>
    <w:rsid w:val="00D14B59"/>
    <w:rsid w:val="00D43EDD"/>
    <w:rsid w:val="00E51A46"/>
    <w:rsid w:val="00E7765C"/>
    <w:rsid w:val="00F2544F"/>
    <w:rsid w:val="00FC5CDE"/>
    <w:rsid w:val="00FF4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9452E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a4">
    <w:name w:val="Основной текст_"/>
    <w:basedOn w:val="a0"/>
    <w:link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11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a5">
    <w:name w:val="Основной текст + Курсив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a6">
    <w:name w:val="Подпись к таблице_"/>
    <w:basedOn w:val="a0"/>
    <w:link w:val="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a8">
    <w:name w:val="Основной текст + Полужирный;Курсив"/>
    <w:basedOn w:val="a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">
    <w:name w:val="Основной текст2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2">
    <w:name w:val="Заголовок №1"/>
    <w:basedOn w:val="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a9">
    <w:name w:val="Основной текст +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420" w:line="0" w:lineRule="atLeast"/>
      <w:jc w:val="center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3">
    <w:name w:val="Основной текст3"/>
    <w:basedOn w:val="a"/>
    <w:link w:val="a4"/>
    <w:pPr>
      <w:shd w:val="clear" w:color="auto" w:fill="FFFFFF"/>
      <w:spacing w:before="420" w:line="274" w:lineRule="exact"/>
      <w:ind w:hanging="140"/>
      <w:jc w:val="righ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420" w:after="600" w:line="413" w:lineRule="exact"/>
      <w:outlineLvl w:val="0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a7">
    <w:name w:val="Подпись к таблице"/>
    <w:basedOn w:val="a"/>
    <w:link w:val="a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table" w:styleId="aa">
    <w:name w:val="Table Grid"/>
    <w:basedOn w:val="a1"/>
    <w:uiPriority w:val="59"/>
    <w:rsid w:val="0002523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0">
    <w:name w:val="Основной текст + 10"/>
    <w:aliases w:val="5 pt"/>
    <w:basedOn w:val="a4"/>
    <w:rsid w:val="006072E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paragraph" w:styleId="ab">
    <w:name w:val="header"/>
    <w:basedOn w:val="a"/>
    <w:link w:val="ac"/>
    <w:uiPriority w:val="99"/>
    <w:unhideWhenUsed/>
    <w:rsid w:val="000150C5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0150C5"/>
    <w:rPr>
      <w:color w:val="000000"/>
    </w:rPr>
  </w:style>
  <w:style w:type="paragraph" w:styleId="ad">
    <w:name w:val="footer"/>
    <w:basedOn w:val="a"/>
    <w:link w:val="ae"/>
    <w:uiPriority w:val="99"/>
    <w:unhideWhenUsed/>
    <w:rsid w:val="000150C5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0150C5"/>
    <w:rPr>
      <w:color w:val="000000"/>
    </w:rPr>
  </w:style>
  <w:style w:type="paragraph" w:styleId="af">
    <w:name w:val="Balloon Text"/>
    <w:basedOn w:val="a"/>
    <w:link w:val="af0"/>
    <w:uiPriority w:val="99"/>
    <w:semiHidden/>
    <w:unhideWhenUsed/>
    <w:rsid w:val="00522C48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522C48"/>
    <w:rPr>
      <w:rFonts w:ascii="Tahoma" w:hAnsi="Tahoma" w:cs="Tahoma"/>
      <w:color w:val="000000"/>
      <w:sz w:val="16"/>
      <w:szCs w:val="16"/>
    </w:rPr>
  </w:style>
  <w:style w:type="table" w:customStyle="1" w:styleId="13">
    <w:name w:val="Сетка таблицы1"/>
    <w:basedOn w:val="a1"/>
    <w:next w:val="aa"/>
    <w:uiPriority w:val="59"/>
    <w:rsid w:val="00BD07D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">
    <w:name w:val="Сетка таблицы2"/>
    <w:basedOn w:val="a1"/>
    <w:next w:val="aa"/>
    <w:uiPriority w:val="59"/>
    <w:rsid w:val="00436B3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a4">
    <w:name w:val="Основной текст_"/>
    <w:basedOn w:val="a0"/>
    <w:link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11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a5">
    <w:name w:val="Основной текст + Курсив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a6">
    <w:name w:val="Подпись к таблице_"/>
    <w:basedOn w:val="a0"/>
    <w:link w:val="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a8">
    <w:name w:val="Основной текст + Полужирный;Курсив"/>
    <w:basedOn w:val="a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">
    <w:name w:val="Основной текст2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2">
    <w:name w:val="Заголовок №1"/>
    <w:basedOn w:val="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a9">
    <w:name w:val="Основной текст +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420" w:line="0" w:lineRule="atLeast"/>
      <w:jc w:val="center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3">
    <w:name w:val="Основной текст3"/>
    <w:basedOn w:val="a"/>
    <w:link w:val="a4"/>
    <w:pPr>
      <w:shd w:val="clear" w:color="auto" w:fill="FFFFFF"/>
      <w:spacing w:before="420" w:line="274" w:lineRule="exact"/>
      <w:ind w:hanging="140"/>
      <w:jc w:val="righ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420" w:after="600" w:line="413" w:lineRule="exact"/>
      <w:outlineLvl w:val="0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a7">
    <w:name w:val="Подпись к таблице"/>
    <w:basedOn w:val="a"/>
    <w:link w:val="a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table" w:styleId="aa">
    <w:name w:val="Table Grid"/>
    <w:basedOn w:val="a1"/>
    <w:uiPriority w:val="59"/>
    <w:rsid w:val="0002523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0">
    <w:name w:val="Основной текст + 10"/>
    <w:aliases w:val="5 pt"/>
    <w:basedOn w:val="a4"/>
    <w:rsid w:val="006072E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paragraph" w:styleId="ab">
    <w:name w:val="header"/>
    <w:basedOn w:val="a"/>
    <w:link w:val="ac"/>
    <w:uiPriority w:val="99"/>
    <w:unhideWhenUsed/>
    <w:rsid w:val="000150C5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0150C5"/>
    <w:rPr>
      <w:color w:val="000000"/>
    </w:rPr>
  </w:style>
  <w:style w:type="paragraph" w:styleId="ad">
    <w:name w:val="footer"/>
    <w:basedOn w:val="a"/>
    <w:link w:val="ae"/>
    <w:uiPriority w:val="99"/>
    <w:unhideWhenUsed/>
    <w:rsid w:val="000150C5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0150C5"/>
    <w:rPr>
      <w:color w:val="000000"/>
    </w:rPr>
  </w:style>
  <w:style w:type="paragraph" w:styleId="af">
    <w:name w:val="Balloon Text"/>
    <w:basedOn w:val="a"/>
    <w:link w:val="af0"/>
    <w:uiPriority w:val="99"/>
    <w:semiHidden/>
    <w:unhideWhenUsed/>
    <w:rsid w:val="00522C48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522C48"/>
    <w:rPr>
      <w:rFonts w:ascii="Tahoma" w:hAnsi="Tahoma" w:cs="Tahoma"/>
      <w:color w:val="000000"/>
      <w:sz w:val="16"/>
      <w:szCs w:val="16"/>
    </w:rPr>
  </w:style>
  <w:style w:type="table" w:customStyle="1" w:styleId="13">
    <w:name w:val="Сетка таблицы1"/>
    <w:basedOn w:val="a1"/>
    <w:next w:val="aa"/>
    <w:uiPriority w:val="59"/>
    <w:rsid w:val="00BD07D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">
    <w:name w:val="Сетка таблицы2"/>
    <w:basedOn w:val="a1"/>
    <w:next w:val="aa"/>
    <w:uiPriority w:val="59"/>
    <w:rsid w:val="00436B3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331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9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5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8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5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0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E0DC51-8335-4011-88D5-4C8AE1F3B1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2482</Words>
  <Characters>14151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 о психолого-медико-педагогическом консилиуме</vt:lpstr>
    </vt:vector>
  </TitlesOfParts>
  <Company/>
  <LinksUpToDate>false</LinksUpToDate>
  <CharactersWithSpaces>16600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о психолого-медико-педагогическом консилиуме</dc:title>
  <dc:creator>zamdirectora</dc:creator>
  <cp:lastModifiedBy>zamdirectora</cp:lastModifiedBy>
  <cp:revision>3</cp:revision>
  <cp:lastPrinted>2020-02-17T09:35:00Z</cp:lastPrinted>
  <dcterms:created xsi:type="dcterms:W3CDTF">2021-11-17T06:27:00Z</dcterms:created>
  <dcterms:modified xsi:type="dcterms:W3CDTF">2021-11-18T10:14:00Z</dcterms:modified>
</cp:coreProperties>
</file>